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C5D9" w14:textId="71F43532" w:rsidR="00385CA1" w:rsidRDefault="00D241D7" w:rsidP="00385CA1">
      <w:pPr>
        <w:jc w:val="center"/>
        <w:rPr>
          <w:rFonts w:eastAsiaTheme="minorEastAsia"/>
          <w:noProof/>
          <w:color w:val="44546A" w:themeColor="dark2"/>
          <w:lang w:eastAsia="en-GB"/>
        </w:rPr>
      </w:pP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C5C9E" wp14:editId="4AEB8D39">
                <wp:simplePos x="0" y="0"/>
                <wp:positionH relativeFrom="column">
                  <wp:posOffset>4337050</wp:posOffset>
                </wp:positionH>
                <wp:positionV relativeFrom="paragraph">
                  <wp:posOffset>1432560</wp:posOffset>
                </wp:positionV>
                <wp:extent cx="2082800" cy="3613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DEF5" w14:textId="77777777" w:rsidR="00D241D7" w:rsidRPr="0032567E" w:rsidRDefault="00D241D7" w:rsidP="00D241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ate on UHCW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5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5pt;margin-top:112.8pt;width:164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" stroked="f">
                <v:textbox>
                  <w:txbxContent>
                    <w:p w14:paraId="22CDDEF5" w14:textId="77777777" w:rsidR="00D241D7" w:rsidRPr="0032567E" w:rsidRDefault="00D241D7" w:rsidP="00D241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 xml:space="preserve">ate on UHCW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 w:rsidR="0068337B">
        <w:rPr>
          <w:noProof/>
          <w:lang w:eastAsia="en-GB"/>
        </w:rPr>
        <w:drawing>
          <wp:inline distT="0" distB="0" distL="0" distR="0" wp14:anchorId="049831A9" wp14:editId="5DB5E1E1">
            <wp:extent cx="2590800" cy="140017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44546A" w:themeColor="dark2"/>
          <w:lang w:eastAsia="en-GB"/>
        </w:rPr>
        <w:t xml:space="preserve">                                        </w:t>
      </w:r>
      <w:r>
        <w:rPr>
          <w:rFonts w:ascii="Century Gothic" w:eastAsiaTheme="minorEastAsia" w:hAnsi="Century Gothic"/>
          <w:noProof/>
          <w:color w:val="44546A" w:themeColor="dark2"/>
          <w:lang w:eastAsia="en-GB"/>
        </w:rPr>
        <w:drawing>
          <wp:inline distT="0" distB="0" distL="0" distR="0" wp14:anchorId="25A76B80" wp14:editId="22D3E385">
            <wp:extent cx="850605" cy="1102659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94" cy="110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E914" w14:textId="5CA9D88D" w:rsidR="00DF6E80" w:rsidRPr="00385CA1" w:rsidRDefault="00D241D7" w:rsidP="00D241D7">
      <w:pPr>
        <w:rPr>
          <w:rFonts w:eastAsiaTheme="minorEastAsia"/>
          <w:b/>
          <w:noProof/>
          <w:color w:val="44546A" w:themeColor="dark2"/>
          <w:lang w:eastAsia="en-GB"/>
        </w:rPr>
      </w:pPr>
      <w:r>
        <w:rPr>
          <w:rFonts w:eastAsiaTheme="minorEastAsia"/>
          <w:b/>
          <w:noProof/>
          <w:color w:val="44546A" w:themeColor="dark2"/>
          <w:lang w:eastAsia="en-GB"/>
        </w:rPr>
        <w:t xml:space="preserve">                                        </w:t>
      </w:r>
      <w:r w:rsidR="00385CA1" w:rsidRPr="00385CA1">
        <w:rPr>
          <w:rFonts w:eastAsiaTheme="minorEastAsia"/>
          <w:b/>
          <w:noProof/>
          <w:color w:val="44546A" w:themeColor="dark2"/>
          <w:lang w:eastAsia="en-GB"/>
        </w:rPr>
        <w:t>Registered Charity No: 1165393</w:t>
      </w:r>
    </w:p>
    <w:p w14:paraId="6BED7689" w14:textId="52E6DAFD" w:rsidR="00370935" w:rsidRPr="00600C82" w:rsidRDefault="00370935" w:rsidP="00600C82">
      <w:pPr>
        <w:jc w:val="center"/>
        <w:rPr>
          <w:b/>
          <w:sz w:val="44"/>
          <w:szCs w:val="44"/>
          <w:u w:val="single"/>
        </w:rPr>
      </w:pPr>
      <w:r w:rsidRPr="00600C82">
        <w:rPr>
          <w:b/>
          <w:sz w:val="44"/>
          <w:szCs w:val="44"/>
          <w:u w:val="single"/>
        </w:rPr>
        <w:t>U</w:t>
      </w:r>
      <w:r w:rsidR="00AF4F69">
        <w:rPr>
          <w:b/>
          <w:sz w:val="44"/>
          <w:szCs w:val="44"/>
          <w:u w:val="single"/>
        </w:rPr>
        <w:t>niversity Hospital General Fund Application Form</w:t>
      </w:r>
    </w:p>
    <w:p w14:paraId="06CD3118" w14:textId="0859FF79" w:rsidR="001A2B07" w:rsidRPr="001A2B07" w:rsidRDefault="00DF4EA5" w:rsidP="00DF4EA5">
      <w:pPr>
        <w:ind w:left="283" w:firstLine="36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Please</w:t>
      </w:r>
      <w:r w:rsidR="001A2B07">
        <w:rPr>
          <w:b/>
          <w:color w:val="FF0000"/>
          <w:u w:val="single"/>
        </w:rPr>
        <w:t xml:space="preserve"> fill in Sections 1 to </w:t>
      </w:r>
      <w:r>
        <w:rPr>
          <w:b/>
          <w:color w:val="FF0000"/>
          <w:u w:val="single"/>
        </w:rPr>
        <w:t xml:space="preserve">4 </w:t>
      </w:r>
      <w:r>
        <w:rPr>
          <w:b/>
          <w:color w:val="FF0000"/>
          <w:sz w:val="24"/>
          <w:szCs w:val="24"/>
        </w:rPr>
        <w:t>(read the ‘How to Guide’ before completing this form)</w:t>
      </w:r>
    </w:p>
    <w:p w14:paraId="0FE9508C" w14:textId="355519AF" w:rsidR="00C75E30" w:rsidRPr="001A2B07" w:rsidRDefault="00C75E30" w:rsidP="00C75E30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1A2B07">
        <w:rPr>
          <w:b/>
          <w:color w:val="FF0000"/>
          <w:u w:val="single"/>
        </w:rPr>
        <w:t xml:space="preserve">Requested </w:t>
      </w:r>
      <w:r w:rsidR="00600C82" w:rsidRPr="001A2B07">
        <w:rPr>
          <w:b/>
          <w:color w:val="FF0000"/>
          <w:u w:val="single"/>
        </w:rPr>
        <w:t>B</w:t>
      </w:r>
      <w:r w:rsidRPr="001A2B07">
        <w:rPr>
          <w:b/>
          <w:color w:val="FF0000"/>
          <w:u w:val="single"/>
        </w:rPr>
        <w:t>y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254"/>
        <w:gridCol w:w="2365"/>
        <w:gridCol w:w="2366"/>
        <w:gridCol w:w="2366"/>
      </w:tblGrid>
      <w:tr w:rsidR="00385CA1" w:rsidRPr="007E68D0" w14:paraId="2BF250CD" w14:textId="77777777" w:rsidTr="007B78A8">
        <w:trPr>
          <w:trHeight w:val="349"/>
          <w:jc w:val="center"/>
        </w:trPr>
        <w:tc>
          <w:tcPr>
            <w:tcW w:w="2254" w:type="dxa"/>
          </w:tcPr>
          <w:p w14:paraId="04C3B832" w14:textId="0DCA2166" w:rsidR="00385CA1" w:rsidRPr="007B78A8" w:rsidRDefault="00DF4EA5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385CA1" w:rsidRPr="007B78A8">
              <w:rPr>
                <w:b/>
              </w:rPr>
              <w:t>Name:</w:t>
            </w:r>
          </w:p>
        </w:tc>
        <w:tc>
          <w:tcPr>
            <w:tcW w:w="2365" w:type="dxa"/>
          </w:tcPr>
          <w:p w14:paraId="637E0584" w14:textId="77777777" w:rsidR="00385CA1" w:rsidRPr="007E68D0" w:rsidRDefault="00385CA1"/>
        </w:tc>
        <w:tc>
          <w:tcPr>
            <w:tcW w:w="2366" w:type="dxa"/>
          </w:tcPr>
          <w:p w14:paraId="74A6915C" w14:textId="2FEB2E17" w:rsidR="00385CA1" w:rsidRPr="007B78A8" w:rsidRDefault="00385CA1">
            <w:pPr>
              <w:rPr>
                <w:b/>
              </w:rPr>
            </w:pPr>
            <w:r w:rsidRPr="007B78A8">
              <w:rPr>
                <w:b/>
              </w:rPr>
              <w:t>Signature:</w:t>
            </w:r>
          </w:p>
        </w:tc>
        <w:tc>
          <w:tcPr>
            <w:tcW w:w="2366" w:type="dxa"/>
          </w:tcPr>
          <w:p w14:paraId="352372A7" w14:textId="77777777" w:rsidR="00385CA1" w:rsidRPr="007E68D0" w:rsidRDefault="00385CA1"/>
        </w:tc>
      </w:tr>
      <w:tr w:rsidR="00385CA1" w:rsidRPr="007E68D0" w14:paraId="634C5B7F" w14:textId="77777777" w:rsidTr="00AF4F69">
        <w:trPr>
          <w:jc w:val="center"/>
        </w:trPr>
        <w:tc>
          <w:tcPr>
            <w:tcW w:w="2254" w:type="dxa"/>
          </w:tcPr>
          <w:p w14:paraId="0A12A40A" w14:textId="5508E39E" w:rsidR="00385CA1" w:rsidRPr="007B78A8" w:rsidRDefault="00DF4EA5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776DDB">
              <w:rPr>
                <w:b/>
              </w:rPr>
              <w:t>Dept</w:t>
            </w:r>
            <w:r w:rsidR="00385CA1" w:rsidRPr="007B78A8">
              <w:rPr>
                <w:b/>
              </w:rPr>
              <w:t>:</w:t>
            </w:r>
          </w:p>
        </w:tc>
        <w:tc>
          <w:tcPr>
            <w:tcW w:w="2365" w:type="dxa"/>
          </w:tcPr>
          <w:p w14:paraId="082BC5C3" w14:textId="77777777" w:rsidR="00385CA1" w:rsidRPr="007E68D0" w:rsidRDefault="00385CA1"/>
        </w:tc>
        <w:tc>
          <w:tcPr>
            <w:tcW w:w="2366" w:type="dxa"/>
          </w:tcPr>
          <w:p w14:paraId="124E912D" w14:textId="77777777" w:rsidR="00385CA1" w:rsidRPr="007B78A8" w:rsidRDefault="00385CA1">
            <w:pPr>
              <w:rPr>
                <w:b/>
              </w:rPr>
            </w:pPr>
            <w:r w:rsidRPr="007B78A8">
              <w:rPr>
                <w:b/>
              </w:rPr>
              <w:t>Date:</w:t>
            </w:r>
          </w:p>
        </w:tc>
        <w:tc>
          <w:tcPr>
            <w:tcW w:w="2366" w:type="dxa"/>
          </w:tcPr>
          <w:p w14:paraId="6B241BD3" w14:textId="0E97D1F1" w:rsidR="00385CA1" w:rsidRPr="007E68D0" w:rsidRDefault="00385CA1"/>
        </w:tc>
      </w:tr>
      <w:tr w:rsidR="00385CA1" w:rsidRPr="007E68D0" w14:paraId="750B0348" w14:textId="77777777" w:rsidTr="00AF4F69">
        <w:trPr>
          <w:jc w:val="center"/>
        </w:trPr>
        <w:tc>
          <w:tcPr>
            <w:tcW w:w="2254" w:type="dxa"/>
          </w:tcPr>
          <w:p w14:paraId="035EFC12" w14:textId="77777777" w:rsidR="00385CA1" w:rsidRPr="007B78A8" w:rsidRDefault="00385CA1">
            <w:pPr>
              <w:rPr>
                <w:b/>
              </w:rPr>
            </w:pPr>
            <w:r w:rsidRPr="007B78A8">
              <w:rPr>
                <w:b/>
              </w:rPr>
              <w:t>Tel No:</w:t>
            </w:r>
          </w:p>
        </w:tc>
        <w:tc>
          <w:tcPr>
            <w:tcW w:w="2365" w:type="dxa"/>
          </w:tcPr>
          <w:p w14:paraId="6DF8E559" w14:textId="77777777" w:rsidR="00385CA1" w:rsidRPr="007E68D0" w:rsidRDefault="00385CA1"/>
        </w:tc>
        <w:tc>
          <w:tcPr>
            <w:tcW w:w="2366" w:type="dxa"/>
          </w:tcPr>
          <w:p w14:paraId="00838AFC" w14:textId="77777777" w:rsidR="00385CA1" w:rsidRPr="007B78A8" w:rsidRDefault="00385CA1">
            <w:pPr>
              <w:rPr>
                <w:b/>
              </w:rPr>
            </w:pPr>
            <w:r w:rsidRPr="007B78A8">
              <w:rPr>
                <w:b/>
              </w:rPr>
              <w:t>Email</w:t>
            </w:r>
            <w:r w:rsidR="007B78A8">
              <w:rPr>
                <w:b/>
              </w:rPr>
              <w:t>:</w:t>
            </w:r>
          </w:p>
        </w:tc>
        <w:tc>
          <w:tcPr>
            <w:tcW w:w="2366" w:type="dxa"/>
          </w:tcPr>
          <w:p w14:paraId="51779E91" w14:textId="77777777" w:rsidR="00385CA1" w:rsidRPr="007E68D0" w:rsidRDefault="00385CA1"/>
        </w:tc>
      </w:tr>
    </w:tbl>
    <w:p w14:paraId="4289C7F5" w14:textId="77777777" w:rsidR="00600C82" w:rsidRPr="007E68D0" w:rsidRDefault="00600C82" w:rsidP="00ED09F5">
      <w:pPr>
        <w:spacing w:after="0" w:line="240" w:lineRule="auto"/>
      </w:pPr>
    </w:p>
    <w:p w14:paraId="60091105" w14:textId="08C994D9" w:rsidR="007A0B63" w:rsidRPr="001A2B07" w:rsidRDefault="00DF1208" w:rsidP="002D33E0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1A2B07">
        <w:rPr>
          <w:b/>
          <w:color w:val="FF0000"/>
          <w:u w:val="single"/>
        </w:rPr>
        <w:t xml:space="preserve">Grant Details </w:t>
      </w:r>
    </w:p>
    <w:p w14:paraId="56DED1D2" w14:textId="7248DBCC" w:rsidR="007E68D0" w:rsidRPr="007E68D0" w:rsidRDefault="001A042C" w:rsidP="002E60FB">
      <w:pPr>
        <w:pStyle w:val="ListParagraph"/>
        <w:ind w:left="643"/>
        <w:rPr>
          <w:b/>
          <w:u w:val="single"/>
        </w:rPr>
      </w:pPr>
      <w:r w:rsidRPr="00ED09F5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C2CE0" wp14:editId="4EA004F8">
                <wp:simplePos x="0" y="0"/>
                <wp:positionH relativeFrom="column">
                  <wp:posOffset>411480</wp:posOffset>
                </wp:positionH>
                <wp:positionV relativeFrom="paragraph">
                  <wp:posOffset>114935</wp:posOffset>
                </wp:positionV>
                <wp:extent cx="5905500" cy="568642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8139" w14:textId="56A66C43" w:rsidR="00D27FC3" w:rsidRDefault="00496269" w:rsidP="00D27FC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D09F5">
                              <w:rPr>
                                <w:b/>
                                <w:u w:val="single"/>
                              </w:rPr>
                              <w:t>Brief Description</w:t>
                            </w:r>
                            <w:r w:rsidRPr="00ED09F5">
                              <w:t xml:space="preserve"> </w:t>
                            </w:r>
                            <w:r w:rsidRPr="00ED09F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D27FC3" w:rsidRPr="00ED09F5">
                              <w:rPr>
                                <w:i/>
                                <w:sz w:val="20"/>
                                <w:szCs w:val="20"/>
                              </w:rPr>
                              <w:t>Please explain the nature and specification of the project, outlining the benefits and impact on patients</w:t>
                            </w:r>
                            <w:r w:rsidR="00776DD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7FC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their familie</w:t>
                            </w:r>
                            <w:r w:rsidR="00776DDB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="00D27FC3" w:rsidRPr="00ED09F5">
                              <w:rPr>
                                <w:i/>
                                <w:sz w:val="20"/>
                                <w:szCs w:val="20"/>
                              </w:rPr>
                              <w:t>.  How many p</w:t>
                            </w:r>
                            <w:r w:rsidR="00D27FC3">
                              <w:rPr>
                                <w:i/>
                                <w:sz w:val="20"/>
                                <w:szCs w:val="20"/>
                              </w:rPr>
                              <w:t>eople</w:t>
                            </w:r>
                            <w:r w:rsidR="00D27FC3" w:rsidRPr="00ED09F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are likely to benefit and over what period of time</w:t>
                            </w:r>
                            <w:r w:rsidR="00D27FC3">
                              <w:rPr>
                                <w:i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85D220E" w14:textId="12AB332A" w:rsidR="00496269" w:rsidRPr="00ED09F5" w:rsidRDefault="00496269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7F0614E" w14:textId="77777777" w:rsidR="00496269" w:rsidRDefault="00496269"/>
                          <w:p w14:paraId="1BD1CE98" w14:textId="77777777" w:rsidR="00972634" w:rsidRDefault="00972634"/>
                          <w:p w14:paraId="5AEF6E37" w14:textId="74448139" w:rsidR="00972634" w:rsidRDefault="00972634"/>
                          <w:p w14:paraId="031E552E" w14:textId="3DB687B9" w:rsidR="007815E1" w:rsidRDefault="007815E1"/>
                          <w:p w14:paraId="1E819F06" w14:textId="6DBE795A" w:rsidR="007815E1" w:rsidRDefault="007815E1"/>
                          <w:p w14:paraId="28BFD9E4" w14:textId="77777777" w:rsidR="00591C85" w:rsidRDefault="00591C85"/>
                          <w:p w14:paraId="3F42592C" w14:textId="77777777" w:rsidR="007815E1" w:rsidRDefault="007815E1"/>
                          <w:p w14:paraId="2E641B62" w14:textId="77777777" w:rsidR="00972634" w:rsidRDefault="00972634"/>
                          <w:p w14:paraId="517B4B8D" w14:textId="77777777" w:rsidR="00972634" w:rsidRDefault="00972634"/>
                          <w:p w14:paraId="020E4EF9" w14:textId="653574C5" w:rsidR="00972634" w:rsidRDefault="00972634">
                            <w:pPr>
                              <w:rPr>
                                <w:u w:val="single"/>
                              </w:rPr>
                            </w:pPr>
                            <w:r w:rsidRPr="00972634">
                              <w:rPr>
                                <w:u w:val="single"/>
                              </w:rPr>
                              <w:t>Why is this not funded by UHCW NHS Trust?</w:t>
                            </w:r>
                          </w:p>
                          <w:p w14:paraId="3B2C749E" w14:textId="77777777" w:rsidR="00591C85" w:rsidRDefault="00591C8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36F3D2F" w14:textId="77777777" w:rsidR="00591C85" w:rsidRDefault="00591C8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15AF548" w14:textId="77777777" w:rsidR="00F70A1A" w:rsidRDefault="00F70A1A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C77C87" w14:textId="77777777" w:rsidR="00591C85" w:rsidRDefault="00591C8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BFF02FD" w14:textId="77777777" w:rsidR="00591C85" w:rsidRPr="00591C85" w:rsidRDefault="00591C85" w:rsidP="00591C85">
                            <w:pPr>
                              <w:pStyle w:val="ListParagraph"/>
                              <w:ind w:left="0"/>
                              <w:rPr>
                                <w:bCs/>
                                <w:u w:val="single"/>
                              </w:rPr>
                            </w:pPr>
                            <w:bookmarkStart w:id="0" w:name="_Hlk138682175"/>
                            <w:r w:rsidRPr="00591C85">
                              <w:rPr>
                                <w:bCs/>
                                <w:u w:val="single"/>
                              </w:rPr>
                              <w:t>Does your application align with the Trusts Green Plan and Net Zero objectives?</w:t>
                            </w:r>
                          </w:p>
                          <w:bookmarkEnd w:id="0"/>
                          <w:p w14:paraId="26E9BDAB" w14:textId="77777777" w:rsidR="00591C85" w:rsidRDefault="00591C8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ECDA007" w14:textId="0F7ED63A" w:rsidR="00134A86" w:rsidRDefault="00134A8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ED28EB" w14:textId="18477B8B" w:rsidR="007815E1" w:rsidRDefault="007815E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95B3181" w14:textId="0A86E993" w:rsidR="007815E1" w:rsidRDefault="007815E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4BB595B" w14:textId="525FF7A9" w:rsidR="007815E1" w:rsidRDefault="007815E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6ACF51F" w14:textId="77777777" w:rsidR="007815E1" w:rsidRDefault="007815E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2CE0" id="_x0000_s1027" type="#_x0000_t202" style="position:absolute;left:0;text-align:left;margin-left:32.4pt;margin-top:9.05pt;width:465pt;height:4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">
                <v:textbox>
                  <w:txbxContent>
                    <w:p w14:paraId="0F358139" w14:textId="56A66C43" w:rsidR="00D27FC3" w:rsidRDefault="00496269" w:rsidP="00D27FC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ED09F5">
                        <w:rPr>
                          <w:b/>
                          <w:u w:val="single"/>
                        </w:rPr>
                        <w:t>Brief Description</w:t>
                      </w:r>
                      <w:r w:rsidRPr="00ED09F5">
                        <w:t xml:space="preserve"> </w:t>
                      </w:r>
                      <w:r w:rsidRPr="00ED09F5">
                        <w:rPr>
                          <w:i/>
                          <w:sz w:val="20"/>
                          <w:szCs w:val="20"/>
                        </w:rPr>
                        <w:t xml:space="preserve">– </w:t>
                      </w:r>
                      <w:r w:rsidR="00D27FC3" w:rsidRPr="00ED09F5">
                        <w:rPr>
                          <w:i/>
                          <w:sz w:val="20"/>
                          <w:szCs w:val="20"/>
                        </w:rPr>
                        <w:t>Please explain the nature and specification of the project, outlining the benefits and impact on patients</w:t>
                      </w:r>
                      <w:r w:rsidR="00776DDB">
                        <w:rPr>
                          <w:i/>
                          <w:sz w:val="20"/>
                          <w:szCs w:val="20"/>
                        </w:rPr>
                        <w:t xml:space="preserve"> and</w:t>
                      </w:r>
                      <w:r w:rsidR="00D27FC3">
                        <w:rPr>
                          <w:i/>
                          <w:sz w:val="20"/>
                          <w:szCs w:val="20"/>
                        </w:rPr>
                        <w:t xml:space="preserve"> their familie</w:t>
                      </w:r>
                      <w:r w:rsidR="00776DDB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="00D27FC3" w:rsidRPr="00ED09F5">
                        <w:rPr>
                          <w:i/>
                          <w:sz w:val="20"/>
                          <w:szCs w:val="20"/>
                        </w:rPr>
                        <w:t>.  How many p</w:t>
                      </w:r>
                      <w:r w:rsidR="00D27FC3">
                        <w:rPr>
                          <w:i/>
                          <w:sz w:val="20"/>
                          <w:szCs w:val="20"/>
                        </w:rPr>
                        <w:t>eople</w:t>
                      </w:r>
                      <w:r w:rsidR="00D27FC3" w:rsidRPr="00ED09F5">
                        <w:rPr>
                          <w:i/>
                          <w:sz w:val="20"/>
                          <w:szCs w:val="20"/>
                        </w:rPr>
                        <w:t xml:space="preserve"> are likely to benefit and over what </w:t>
                      </w:r>
                      <w:proofErr w:type="gramStart"/>
                      <w:r w:rsidR="00D27FC3" w:rsidRPr="00ED09F5">
                        <w:rPr>
                          <w:i/>
                          <w:sz w:val="20"/>
                          <w:szCs w:val="20"/>
                        </w:rPr>
                        <w:t>period of time</w:t>
                      </w:r>
                      <w:proofErr w:type="gramEnd"/>
                      <w:r w:rsidR="00D27FC3">
                        <w:rPr>
                          <w:i/>
                          <w:sz w:val="20"/>
                          <w:szCs w:val="20"/>
                        </w:rPr>
                        <w:t>?</w:t>
                      </w:r>
                    </w:p>
                    <w:p w14:paraId="485D220E" w14:textId="12AB332A" w:rsidR="00496269" w:rsidRPr="00ED09F5" w:rsidRDefault="00496269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7F0614E" w14:textId="77777777" w:rsidR="00496269" w:rsidRDefault="00496269"/>
                    <w:p w14:paraId="1BD1CE98" w14:textId="77777777" w:rsidR="00972634" w:rsidRDefault="00972634"/>
                    <w:p w14:paraId="5AEF6E37" w14:textId="74448139" w:rsidR="00972634" w:rsidRDefault="00972634"/>
                    <w:p w14:paraId="031E552E" w14:textId="3DB687B9" w:rsidR="007815E1" w:rsidRDefault="007815E1"/>
                    <w:p w14:paraId="1E819F06" w14:textId="6DBE795A" w:rsidR="007815E1" w:rsidRDefault="007815E1"/>
                    <w:p w14:paraId="28BFD9E4" w14:textId="77777777" w:rsidR="00591C85" w:rsidRDefault="00591C85"/>
                    <w:p w14:paraId="3F42592C" w14:textId="77777777" w:rsidR="007815E1" w:rsidRDefault="007815E1"/>
                    <w:p w14:paraId="2E641B62" w14:textId="77777777" w:rsidR="00972634" w:rsidRDefault="00972634"/>
                    <w:p w14:paraId="517B4B8D" w14:textId="77777777" w:rsidR="00972634" w:rsidRDefault="00972634"/>
                    <w:p w14:paraId="020E4EF9" w14:textId="653574C5" w:rsidR="00972634" w:rsidRDefault="00972634">
                      <w:pPr>
                        <w:rPr>
                          <w:u w:val="single"/>
                        </w:rPr>
                      </w:pPr>
                      <w:r w:rsidRPr="00972634">
                        <w:rPr>
                          <w:u w:val="single"/>
                        </w:rPr>
                        <w:t>Why is this not funded by UHCW NHS Trust?</w:t>
                      </w:r>
                    </w:p>
                    <w:p w14:paraId="3B2C749E" w14:textId="77777777" w:rsidR="00591C85" w:rsidRDefault="00591C85">
                      <w:pPr>
                        <w:rPr>
                          <w:u w:val="single"/>
                        </w:rPr>
                      </w:pPr>
                    </w:p>
                    <w:p w14:paraId="336F3D2F" w14:textId="77777777" w:rsidR="00591C85" w:rsidRDefault="00591C85">
                      <w:pPr>
                        <w:rPr>
                          <w:u w:val="single"/>
                        </w:rPr>
                      </w:pPr>
                    </w:p>
                    <w:p w14:paraId="315AF548" w14:textId="77777777" w:rsidR="00F70A1A" w:rsidRDefault="00F70A1A">
                      <w:pPr>
                        <w:rPr>
                          <w:u w:val="single"/>
                        </w:rPr>
                      </w:pPr>
                    </w:p>
                    <w:p w14:paraId="67C77C87" w14:textId="77777777" w:rsidR="00591C85" w:rsidRDefault="00591C85">
                      <w:pPr>
                        <w:rPr>
                          <w:u w:val="single"/>
                        </w:rPr>
                      </w:pPr>
                    </w:p>
                    <w:p w14:paraId="5BFF02FD" w14:textId="77777777" w:rsidR="00591C85" w:rsidRPr="00591C85" w:rsidRDefault="00591C85" w:rsidP="00591C85">
                      <w:pPr>
                        <w:pStyle w:val="ListParagraph"/>
                        <w:ind w:left="0"/>
                        <w:rPr>
                          <w:bCs/>
                          <w:u w:val="single"/>
                        </w:rPr>
                      </w:pPr>
                      <w:bookmarkStart w:id="1" w:name="_Hlk138682175"/>
                      <w:r w:rsidRPr="00591C85">
                        <w:rPr>
                          <w:bCs/>
                          <w:u w:val="single"/>
                        </w:rPr>
                        <w:t>Does your application align with the Trusts Green Plan and Net Zero objectives?</w:t>
                      </w:r>
                    </w:p>
                    <w:bookmarkEnd w:id="1"/>
                    <w:p w14:paraId="26E9BDAB" w14:textId="77777777" w:rsidR="00591C85" w:rsidRDefault="00591C85">
                      <w:pPr>
                        <w:rPr>
                          <w:u w:val="single"/>
                        </w:rPr>
                      </w:pPr>
                    </w:p>
                    <w:p w14:paraId="4ECDA007" w14:textId="0F7ED63A" w:rsidR="00134A86" w:rsidRDefault="00134A86">
                      <w:pPr>
                        <w:rPr>
                          <w:u w:val="single"/>
                        </w:rPr>
                      </w:pPr>
                    </w:p>
                    <w:p w14:paraId="0FED28EB" w14:textId="18477B8B" w:rsidR="007815E1" w:rsidRDefault="007815E1">
                      <w:pPr>
                        <w:rPr>
                          <w:u w:val="single"/>
                        </w:rPr>
                      </w:pPr>
                    </w:p>
                    <w:p w14:paraId="095B3181" w14:textId="0A86E993" w:rsidR="007815E1" w:rsidRDefault="007815E1">
                      <w:pPr>
                        <w:rPr>
                          <w:u w:val="single"/>
                        </w:rPr>
                      </w:pPr>
                    </w:p>
                    <w:p w14:paraId="74BB595B" w14:textId="525FF7A9" w:rsidR="007815E1" w:rsidRDefault="007815E1">
                      <w:pPr>
                        <w:rPr>
                          <w:u w:val="single"/>
                        </w:rPr>
                      </w:pPr>
                    </w:p>
                    <w:p w14:paraId="46ACF51F" w14:textId="77777777" w:rsidR="007815E1" w:rsidRDefault="007815E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4396F" w14:textId="1E1A4EAC" w:rsidR="007E68D0" w:rsidRDefault="007E68D0" w:rsidP="007E68D0">
      <w:pPr>
        <w:pStyle w:val="ListParagraph"/>
        <w:rPr>
          <w:b/>
          <w:u w:val="single"/>
        </w:rPr>
      </w:pPr>
    </w:p>
    <w:p w14:paraId="31BC307D" w14:textId="6EAC3A84" w:rsidR="00ED09F5" w:rsidRDefault="00ED09F5" w:rsidP="007E68D0">
      <w:pPr>
        <w:pStyle w:val="ListParagraph"/>
        <w:rPr>
          <w:b/>
          <w:u w:val="single"/>
        </w:rPr>
      </w:pPr>
    </w:p>
    <w:p w14:paraId="1B9D0B19" w14:textId="38AB4DE9" w:rsidR="00ED09F5" w:rsidRPr="007E68D0" w:rsidRDefault="00ED09F5" w:rsidP="007E68D0">
      <w:pPr>
        <w:pStyle w:val="ListParagraph"/>
        <w:rPr>
          <w:b/>
          <w:u w:val="single"/>
        </w:rPr>
      </w:pPr>
    </w:p>
    <w:p w14:paraId="72BF6FD5" w14:textId="3B71BCE1" w:rsidR="002E60FB" w:rsidRDefault="002E60FB" w:rsidP="007E68D0">
      <w:pPr>
        <w:ind w:left="283"/>
        <w:rPr>
          <w:b/>
          <w:u w:val="single"/>
        </w:rPr>
      </w:pPr>
    </w:p>
    <w:p w14:paraId="35322F99" w14:textId="77777777" w:rsidR="002E60FB" w:rsidRDefault="002E60FB" w:rsidP="007E68D0">
      <w:pPr>
        <w:ind w:left="283"/>
        <w:rPr>
          <w:b/>
          <w:u w:val="single"/>
        </w:rPr>
      </w:pPr>
    </w:p>
    <w:p w14:paraId="6158C5BD" w14:textId="77777777" w:rsidR="002E60FB" w:rsidRDefault="002E60FB" w:rsidP="007E68D0">
      <w:pPr>
        <w:ind w:left="283"/>
        <w:rPr>
          <w:b/>
          <w:u w:val="single"/>
        </w:rPr>
      </w:pPr>
    </w:p>
    <w:p w14:paraId="25A6D69A" w14:textId="060D1063" w:rsidR="002E60FB" w:rsidRPr="007E68D0" w:rsidRDefault="002E60FB" w:rsidP="007E68D0">
      <w:pPr>
        <w:ind w:left="283"/>
        <w:rPr>
          <w:b/>
          <w:u w:val="single"/>
        </w:rPr>
      </w:pPr>
    </w:p>
    <w:p w14:paraId="0C839DDA" w14:textId="7B2FF453" w:rsidR="007E68D0" w:rsidRPr="007E68D0" w:rsidRDefault="007E68D0" w:rsidP="007E68D0">
      <w:pPr>
        <w:ind w:left="283"/>
        <w:rPr>
          <w:b/>
          <w:u w:val="single"/>
        </w:rPr>
      </w:pPr>
    </w:p>
    <w:p w14:paraId="304B67BF" w14:textId="7BDA0FFA" w:rsidR="007E68D0" w:rsidRDefault="007E68D0" w:rsidP="007E68D0">
      <w:pPr>
        <w:ind w:left="283"/>
        <w:rPr>
          <w:b/>
          <w:u w:val="single"/>
        </w:rPr>
      </w:pPr>
    </w:p>
    <w:p w14:paraId="57D7E307" w14:textId="05FD64FE" w:rsidR="000C2133" w:rsidRDefault="000C2133" w:rsidP="007E68D0">
      <w:pPr>
        <w:ind w:left="283"/>
        <w:rPr>
          <w:b/>
          <w:u w:val="single"/>
        </w:rPr>
      </w:pPr>
    </w:p>
    <w:p w14:paraId="102D58D1" w14:textId="0B2F4A41" w:rsidR="001D5C00" w:rsidRDefault="00F70A1A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04A19" wp14:editId="0B13F41D">
                <wp:simplePos x="0" y="0"/>
                <wp:positionH relativeFrom="column">
                  <wp:posOffset>411480</wp:posOffset>
                </wp:positionH>
                <wp:positionV relativeFrom="paragraph">
                  <wp:posOffset>1917065</wp:posOffset>
                </wp:positionV>
                <wp:extent cx="5905500" cy="0"/>
                <wp:effectExtent l="0" t="0" r="0" b="0"/>
                <wp:wrapNone/>
                <wp:docPr id="16410942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730AA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50.95pt" to="497.4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M7sQEAANQ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1D5C00">
        <w:rPr>
          <w:b/>
          <w:u w:val="single"/>
        </w:rPr>
        <w:br w:type="page"/>
      </w:r>
    </w:p>
    <w:p w14:paraId="36B4F22A" w14:textId="2AC5E517" w:rsidR="00D241D7" w:rsidRDefault="00591C85">
      <w:pPr>
        <w:rPr>
          <w:b/>
          <w:u w:val="single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DBDF6" wp14:editId="582DD601">
                <wp:simplePos x="0" y="0"/>
                <wp:positionH relativeFrom="column">
                  <wp:posOffset>192405</wp:posOffset>
                </wp:positionH>
                <wp:positionV relativeFrom="paragraph">
                  <wp:posOffset>125730</wp:posOffset>
                </wp:positionV>
                <wp:extent cx="6400800" cy="971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B5AEF" w14:textId="1A8FE72F" w:rsidR="00D241D7" w:rsidRPr="001F6B82" w:rsidRDefault="00D241D7" w:rsidP="00D241D7">
                            <w:pPr>
                              <w:rPr>
                                <w:b/>
                                <w:i/>
                              </w:rPr>
                            </w:pPr>
                            <w:r w:rsidRPr="001F6B82">
                              <w:rPr>
                                <w:b/>
                                <w:i/>
                              </w:rPr>
                              <w:t xml:space="preserve">Please provide a </w:t>
                            </w:r>
                            <w:r w:rsidR="00B11959">
                              <w:rPr>
                                <w:b/>
                                <w:i/>
                              </w:rPr>
                              <w:t>statement</w:t>
                            </w:r>
                            <w:r w:rsidR="00776DDB" w:rsidRPr="00776DD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76DDB">
                              <w:rPr>
                                <w:b/>
                                <w:i/>
                              </w:rPr>
                              <w:t xml:space="preserve">to describe the impact of this </w:t>
                            </w:r>
                            <w:r w:rsidR="00776DDB" w:rsidRPr="001F6B82">
                              <w:rPr>
                                <w:b/>
                                <w:i/>
                              </w:rPr>
                              <w:t>fund</w:t>
                            </w:r>
                            <w:r w:rsidR="00776DDB">
                              <w:rPr>
                                <w:b/>
                                <w:i/>
                              </w:rPr>
                              <w:t>ing,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that the Charity </w:t>
                            </w:r>
                            <w:r w:rsidR="00776DDB">
                              <w:rPr>
                                <w:b/>
                                <w:i/>
                              </w:rPr>
                              <w:t>can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use</w:t>
                            </w:r>
                            <w:r w:rsidR="00776DDB">
                              <w:rPr>
                                <w:b/>
                                <w:i/>
                              </w:rPr>
                              <w:t xml:space="preserve"> for publicity purposes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14:paraId="312C5D90" w14:textId="77777777" w:rsidR="00D241D7" w:rsidRDefault="00D241D7" w:rsidP="00D24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BDF6" id="_x0000_s1028" type="#_x0000_t202" style="position:absolute;margin-left:15.15pt;margin-top:9.9pt;width:7in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" fillcolor="white [3201]" strokeweight=".5pt">
                <v:textbox>
                  <w:txbxContent>
                    <w:p w14:paraId="448B5AEF" w14:textId="1A8FE72F" w:rsidR="00D241D7" w:rsidRPr="001F6B82" w:rsidRDefault="00D241D7" w:rsidP="00D241D7">
                      <w:pPr>
                        <w:rPr>
                          <w:b/>
                          <w:i/>
                        </w:rPr>
                      </w:pPr>
                      <w:r w:rsidRPr="001F6B82">
                        <w:rPr>
                          <w:b/>
                          <w:i/>
                        </w:rPr>
                        <w:t xml:space="preserve">Please provide a </w:t>
                      </w:r>
                      <w:r w:rsidR="00B11959">
                        <w:rPr>
                          <w:b/>
                          <w:i/>
                        </w:rPr>
                        <w:t>statement</w:t>
                      </w:r>
                      <w:r w:rsidR="00776DDB" w:rsidRPr="00776DDB">
                        <w:rPr>
                          <w:b/>
                          <w:i/>
                        </w:rPr>
                        <w:t xml:space="preserve"> </w:t>
                      </w:r>
                      <w:r w:rsidR="00776DDB">
                        <w:rPr>
                          <w:b/>
                          <w:i/>
                        </w:rPr>
                        <w:t xml:space="preserve">to describe the impact of this </w:t>
                      </w:r>
                      <w:r w:rsidR="00776DDB" w:rsidRPr="001F6B82">
                        <w:rPr>
                          <w:b/>
                          <w:i/>
                        </w:rPr>
                        <w:t>fund</w:t>
                      </w:r>
                      <w:r w:rsidR="00776DDB">
                        <w:rPr>
                          <w:b/>
                          <w:i/>
                        </w:rPr>
                        <w:t>ing,</w:t>
                      </w:r>
                      <w:r w:rsidRPr="001F6B82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that the Charity </w:t>
                      </w:r>
                      <w:r w:rsidR="00776DDB">
                        <w:rPr>
                          <w:b/>
                          <w:i/>
                        </w:rPr>
                        <w:t>can</w:t>
                      </w:r>
                      <w:r>
                        <w:rPr>
                          <w:b/>
                          <w:i/>
                        </w:rPr>
                        <w:t xml:space="preserve"> use</w:t>
                      </w:r>
                      <w:r w:rsidR="00776DDB">
                        <w:rPr>
                          <w:b/>
                          <w:i/>
                        </w:rPr>
                        <w:t xml:space="preserve"> for publicity </w:t>
                      </w:r>
                      <w:proofErr w:type="gramStart"/>
                      <w:r w:rsidR="00776DDB">
                        <w:rPr>
                          <w:b/>
                          <w:i/>
                        </w:rPr>
                        <w:t>purposes</w:t>
                      </w:r>
                      <w:r w:rsidRPr="001F6B82">
                        <w:rPr>
                          <w:b/>
                          <w:i/>
                        </w:rPr>
                        <w:t>;</w:t>
                      </w:r>
                      <w:proofErr w:type="gramEnd"/>
                    </w:p>
                    <w:p w14:paraId="312C5D90" w14:textId="77777777" w:rsidR="00D241D7" w:rsidRDefault="00D241D7" w:rsidP="00D241D7"/>
                  </w:txbxContent>
                </v:textbox>
              </v:shape>
            </w:pict>
          </mc:Fallback>
        </mc:AlternateContent>
      </w:r>
    </w:p>
    <w:p w14:paraId="6015EB0F" w14:textId="77777777" w:rsidR="00591C85" w:rsidRDefault="00591C85">
      <w:pPr>
        <w:rPr>
          <w:b/>
          <w:u w:val="single"/>
        </w:rPr>
      </w:pPr>
    </w:p>
    <w:p w14:paraId="229119F6" w14:textId="77777777" w:rsidR="00591C85" w:rsidRDefault="00591C85">
      <w:pPr>
        <w:rPr>
          <w:b/>
          <w:u w:val="single"/>
        </w:rPr>
      </w:pPr>
    </w:p>
    <w:p w14:paraId="460F3334" w14:textId="77777777" w:rsidR="00591C85" w:rsidRDefault="00591C85">
      <w:pPr>
        <w:rPr>
          <w:b/>
          <w:u w:val="single"/>
        </w:rPr>
      </w:pPr>
    </w:p>
    <w:p w14:paraId="49D2D3E4" w14:textId="77777777" w:rsidR="00591C85" w:rsidRDefault="00591C85">
      <w:pPr>
        <w:rPr>
          <w:b/>
          <w:u w:val="single"/>
        </w:rPr>
      </w:pPr>
    </w:p>
    <w:p w14:paraId="684C6D63" w14:textId="77777777" w:rsidR="00BF54BC" w:rsidRPr="001A2B07" w:rsidRDefault="00BF54BC" w:rsidP="00BF54BC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1A2B07">
        <w:rPr>
          <w:b/>
          <w:color w:val="FF0000"/>
          <w:u w:val="single"/>
        </w:rPr>
        <w:t>Costs</w:t>
      </w:r>
    </w:p>
    <w:tbl>
      <w:tblPr>
        <w:tblStyle w:val="TableGrid"/>
        <w:tblpPr w:leftFromText="180" w:rightFromText="180" w:vertAnchor="text" w:horzAnchor="margin" w:tblpXSpec="center" w:tblpY="15"/>
        <w:tblW w:w="10201" w:type="dxa"/>
        <w:tblLook w:val="04A0" w:firstRow="1" w:lastRow="0" w:firstColumn="1" w:lastColumn="0" w:noHBand="0" w:noVBand="1"/>
      </w:tblPr>
      <w:tblGrid>
        <w:gridCol w:w="2608"/>
        <w:gridCol w:w="2213"/>
        <w:gridCol w:w="2213"/>
        <w:gridCol w:w="3167"/>
      </w:tblGrid>
      <w:tr w:rsidR="00BF2848" w:rsidRPr="007E68D0" w14:paraId="6FAEE767" w14:textId="77777777" w:rsidTr="00BD683E">
        <w:tc>
          <w:tcPr>
            <w:tcW w:w="2608" w:type="dxa"/>
          </w:tcPr>
          <w:p w14:paraId="570D6487" w14:textId="475B677C" w:rsidR="00BF2848" w:rsidRPr="007E68D0" w:rsidRDefault="00317E19" w:rsidP="00BF28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Type of Grant</w:t>
            </w:r>
          </w:p>
        </w:tc>
        <w:tc>
          <w:tcPr>
            <w:tcW w:w="2213" w:type="dxa"/>
          </w:tcPr>
          <w:p w14:paraId="37D668A8" w14:textId="77777777" w:rsidR="00BF2848" w:rsidRPr="007E68D0" w:rsidRDefault="00BF2848" w:rsidP="00BF2848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Amount excl. VAT (£)</w:t>
            </w:r>
          </w:p>
        </w:tc>
        <w:tc>
          <w:tcPr>
            <w:tcW w:w="2213" w:type="dxa"/>
          </w:tcPr>
          <w:p w14:paraId="3779D82A" w14:textId="77777777" w:rsidR="00BF2848" w:rsidRPr="007E68D0" w:rsidRDefault="00BF2848" w:rsidP="00BF2848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VAT (£)</w:t>
            </w:r>
          </w:p>
        </w:tc>
        <w:tc>
          <w:tcPr>
            <w:tcW w:w="3167" w:type="dxa"/>
          </w:tcPr>
          <w:p w14:paraId="586682A5" w14:textId="77777777" w:rsidR="00BF2848" w:rsidRPr="007E68D0" w:rsidRDefault="00BF2848" w:rsidP="00BF2848">
            <w:pPr>
              <w:pStyle w:val="ListParagraph"/>
              <w:ind w:left="0"/>
              <w:jc w:val="center"/>
              <w:rPr>
                <w:b/>
              </w:rPr>
            </w:pPr>
            <w:r w:rsidRPr="007E68D0">
              <w:rPr>
                <w:b/>
              </w:rPr>
              <w:t>Total Amount (£)</w:t>
            </w:r>
          </w:p>
        </w:tc>
      </w:tr>
      <w:tr w:rsidR="00BF2848" w:rsidRPr="007E68D0" w14:paraId="7FDCB93C" w14:textId="77777777" w:rsidTr="00BD683E">
        <w:tc>
          <w:tcPr>
            <w:tcW w:w="2608" w:type="dxa"/>
          </w:tcPr>
          <w:p w14:paraId="23F0571A" w14:textId="6FE83CE5" w:rsidR="00BF2848" w:rsidRPr="007E68D0" w:rsidRDefault="00317E19" w:rsidP="00BF2848">
            <w:pPr>
              <w:pStyle w:val="ListParagraph"/>
              <w:ind w:left="0"/>
            </w:pPr>
            <w:r>
              <w:t>Patient</w:t>
            </w:r>
            <w:r w:rsidR="0081617D">
              <w:t>/Staff</w:t>
            </w:r>
            <w:r>
              <w:t xml:space="preserve"> Welfare</w:t>
            </w:r>
          </w:p>
        </w:tc>
        <w:tc>
          <w:tcPr>
            <w:tcW w:w="2213" w:type="dxa"/>
          </w:tcPr>
          <w:p w14:paraId="564A3D83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7926A5D9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167" w:type="dxa"/>
          </w:tcPr>
          <w:p w14:paraId="5AB57F2D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BF2848" w:rsidRPr="007E68D0" w14:paraId="6669B4F3" w14:textId="77777777" w:rsidTr="00BD683E">
        <w:tc>
          <w:tcPr>
            <w:tcW w:w="2608" w:type="dxa"/>
          </w:tcPr>
          <w:p w14:paraId="51BB3579" w14:textId="2711E925" w:rsidR="00BF2848" w:rsidRPr="007E68D0" w:rsidRDefault="00317E19" w:rsidP="00BF2848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2213" w:type="dxa"/>
          </w:tcPr>
          <w:p w14:paraId="15FF3468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7A8A3E43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167" w:type="dxa"/>
          </w:tcPr>
          <w:p w14:paraId="2483914B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BF2848" w:rsidRPr="007E68D0" w14:paraId="17B16576" w14:textId="77777777" w:rsidTr="00BD683E">
        <w:tc>
          <w:tcPr>
            <w:tcW w:w="2608" w:type="dxa"/>
          </w:tcPr>
          <w:p w14:paraId="004FABCB" w14:textId="663B9330" w:rsidR="00BF2848" w:rsidRPr="007E68D0" w:rsidRDefault="00317E19" w:rsidP="00BF2848">
            <w:pPr>
              <w:pStyle w:val="ListParagraph"/>
              <w:ind w:left="0"/>
            </w:pPr>
            <w:r>
              <w:t>Training &amp; Education</w:t>
            </w:r>
          </w:p>
        </w:tc>
        <w:tc>
          <w:tcPr>
            <w:tcW w:w="2213" w:type="dxa"/>
          </w:tcPr>
          <w:p w14:paraId="0B7E323D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</w:tcPr>
          <w:p w14:paraId="0359F714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167" w:type="dxa"/>
            <w:tcBorders>
              <w:bottom w:val="single" w:sz="12" w:space="0" w:color="auto"/>
            </w:tcBorders>
          </w:tcPr>
          <w:p w14:paraId="2D685C80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BF2848" w:rsidRPr="007E68D0" w14:paraId="5CB2FF2D" w14:textId="77777777" w:rsidTr="00BD683E">
        <w:tc>
          <w:tcPr>
            <w:tcW w:w="2608" w:type="dxa"/>
          </w:tcPr>
          <w:p w14:paraId="0B8E0CFA" w14:textId="27C0D761" w:rsidR="00BF2848" w:rsidRPr="007E68D0" w:rsidRDefault="005A0356" w:rsidP="00BF284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</w:t>
            </w:r>
            <w:r w:rsidR="001A2B07">
              <w:rPr>
                <w:b/>
              </w:rPr>
              <w:t>S</w:t>
            </w:r>
          </w:p>
        </w:tc>
        <w:tc>
          <w:tcPr>
            <w:tcW w:w="2213" w:type="dxa"/>
          </w:tcPr>
          <w:p w14:paraId="639493A2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2213" w:type="dxa"/>
            <w:tcBorders>
              <w:right w:val="single" w:sz="12" w:space="0" w:color="auto"/>
            </w:tcBorders>
          </w:tcPr>
          <w:p w14:paraId="55F08C43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1BB16" w14:textId="77777777" w:rsidR="00BF2848" w:rsidRPr="007E68D0" w:rsidRDefault="00BF2848" w:rsidP="00BF2848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14:paraId="59F4466D" w14:textId="77777777" w:rsidR="00BF54BC" w:rsidRPr="007E68D0" w:rsidRDefault="00BF54BC" w:rsidP="00BF54BC">
      <w:pPr>
        <w:pStyle w:val="ListParagraph"/>
        <w:rPr>
          <w:b/>
          <w:u w:val="single"/>
        </w:rPr>
      </w:pPr>
    </w:p>
    <w:p w14:paraId="2B72F973" w14:textId="27B684DD" w:rsidR="00776DDB" w:rsidRDefault="00776DDB" w:rsidP="002B01F8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Authorisation</w:t>
      </w:r>
    </w:p>
    <w:p w14:paraId="7C5B8128" w14:textId="294DDF0F" w:rsidR="00AF4F69" w:rsidRPr="001A2B07" w:rsidRDefault="00E71F02" w:rsidP="00776DDB">
      <w:pPr>
        <w:pStyle w:val="ListParagraph"/>
        <w:numPr>
          <w:ilvl w:val="1"/>
          <w:numId w:val="1"/>
        </w:numPr>
        <w:rPr>
          <w:b/>
          <w:color w:val="FF0000"/>
          <w:u w:val="single"/>
        </w:rPr>
      </w:pPr>
      <w:r w:rsidRPr="001A2B07">
        <w:rPr>
          <w:b/>
          <w:color w:val="FF0000"/>
          <w:u w:val="single"/>
        </w:rPr>
        <w:t xml:space="preserve">Existing </w:t>
      </w:r>
      <w:r w:rsidR="009D2BFB" w:rsidRPr="001A2B07">
        <w:rPr>
          <w:b/>
          <w:color w:val="FF0000"/>
          <w:u w:val="single"/>
        </w:rPr>
        <w:t>Fund Authorisation</w:t>
      </w:r>
    </w:p>
    <w:p w14:paraId="5D76E1F3" w14:textId="10363491" w:rsidR="00AF4F69" w:rsidRPr="001A2B07" w:rsidRDefault="007B78A8" w:rsidP="00776DDB">
      <w:pPr>
        <w:pStyle w:val="ListParagraph"/>
        <w:ind w:left="1080"/>
        <w:rPr>
          <w:color w:val="FF0000"/>
        </w:rPr>
      </w:pPr>
      <w:r w:rsidRPr="001A2B07">
        <w:rPr>
          <w:color w:val="FF0000"/>
        </w:rPr>
        <w:t>T</w:t>
      </w:r>
      <w:r w:rsidR="00AF4F69" w:rsidRPr="001A2B07">
        <w:rPr>
          <w:color w:val="FF0000"/>
        </w:rPr>
        <w:t xml:space="preserve">he full balance </w:t>
      </w:r>
      <w:r w:rsidR="00E93AAA">
        <w:rPr>
          <w:color w:val="FF0000"/>
        </w:rPr>
        <w:t xml:space="preserve">(minus 5%) </w:t>
      </w:r>
      <w:r w:rsidR="00AF4F69" w:rsidRPr="001A2B07">
        <w:rPr>
          <w:color w:val="FF0000"/>
        </w:rPr>
        <w:t xml:space="preserve">of your existing fund </w:t>
      </w:r>
      <w:r w:rsidRPr="001A2B07">
        <w:rPr>
          <w:color w:val="FF0000"/>
        </w:rPr>
        <w:t>must be used before</w:t>
      </w:r>
      <w:r w:rsidR="00AF4F69" w:rsidRPr="001A2B07">
        <w:rPr>
          <w:color w:val="FF0000"/>
        </w:rPr>
        <w:t xml:space="preserve"> apply</w:t>
      </w:r>
      <w:r w:rsidRPr="001A2B07">
        <w:rPr>
          <w:color w:val="FF0000"/>
        </w:rPr>
        <w:t>ing to</w:t>
      </w:r>
      <w:r w:rsidR="00AF4F69" w:rsidRPr="001A2B07">
        <w:rPr>
          <w:color w:val="FF0000"/>
        </w:rPr>
        <w:t xml:space="preserve"> the General Fu</w:t>
      </w:r>
      <w:r w:rsidRPr="001A2B07">
        <w:rPr>
          <w:color w:val="FF0000"/>
        </w:rPr>
        <w:t>nd</w:t>
      </w:r>
      <w:r w:rsidR="00776DDB">
        <w:rPr>
          <w:color w:val="FF0000"/>
        </w:rPr>
        <w:t>. If you have no fund or your balance in nil, please write ” N/A”.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2981"/>
        <w:gridCol w:w="2652"/>
        <w:gridCol w:w="2317"/>
      </w:tblGrid>
      <w:tr w:rsidR="000C2133" w:rsidRPr="007E68D0" w14:paraId="49F4D206" w14:textId="77777777" w:rsidTr="00E71F02">
        <w:trPr>
          <w:trHeight w:val="525"/>
          <w:jc w:val="center"/>
        </w:trPr>
        <w:tc>
          <w:tcPr>
            <w:tcW w:w="2862" w:type="dxa"/>
          </w:tcPr>
          <w:p w14:paraId="34C72263" w14:textId="77777777" w:rsidR="000C2133" w:rsidRPr="007E68D0" w:rsidRDefault="000C2133" w:rsidP="009D2BFB">
            <w:pPr>
              <w:rPr>
                <w:b/>
              </w:rPr>
            </w:pPr>
            <w:r w:rsidRPr="007E68D0">
              <w:rPr>
                <w:b/>
              </w:rPr>
              <w:t>Fund Name</w:t>
            </w:r>
            <w:r w:rsidR="007B78A8">
              <w:rPr>
                <w:b/>
              </w:rPr>
              <w:t>:</w:t>
            </w:r>
          </w:p>
        </w:tc>
        <w:tc>
          <w:tcPr>
            <w:tcW w:w="3058" w:type="dxa"/>
          </w:tcPr>
          <w:p w14:paraId="567EF426" w14:textId="77777777" w:rsidR="000C2133" w:rsidRPr="007E68D0" w:rsidRDefault="000C2133" w:rsidP="009D2BFB">
            <w:pPr>
              <w:rPr>
                <w:b/>
              </w:rPr>
            </w:pPr>
          </w:p>
        </w:tc>
        <w:tc>
          <w:tcPr>
            <w:tcW w:w="2693" w:type="dxa"/>
          </w:tcPr>
          <w:p w14:paraId="5F693AE2" w14:textId="77777777" w:rsidR="000C2133" w:rsidRPr="002B01F8" w:rsidRDefault="000C2133" w:rsidP="00AF4F69">
            <w:pPr>
              <w:rPr>
                <w:b/>
              </w:rPr>
            </w:pPr>
            <w:r w:rsidRPr="002B01F8">
              <w:rPr>
                <w:b/>
              </w:rPr>
              <w:t>Fund Advisers Signature</w:t>
            </w:r>
            <w:r w:rsidR="007B78A8">
              <w:rPr>
                <w:b/>
              </w:rPr>
              <w:t>:</w:t>
            </w:r>
          </w:p>
        </w:tc>
        <w:tc>
          <w:tcPr>
            <w:tcW w:w="2375" w:type="dxa"/>
          </w:tcPr>
          <w:p w14:paraId="6304CB36" w14:textId="77777777" w:rsidR="000C2133" w:rsidRPr="007E68D0" w:rsidRDefault="000C2133" w:rsidP="009D2BFB">
            <w:pPr>
              <w:rPr>
                <w:b/>
              </w:rPr>
            </w:pPr>
          </w:p>
        </w:tc>
      </w:tr>
      <w:tr w:rsidR="000C2133" w:rsidRPr="007E68D0" w14:paraId="5DF45368" w14:textId="77777777" w:rsidTr="00E71F02">
        <w:trPr>
          <w:trHeight w:val="459"/>
          <w:jc w:val="center"/>
        </w:trPr>
        <w:tc>
          <w:tcPr>
            <w:tcW w:w="2862" w:type="dxa"/>
          </w:tcPr>
          <w:p w14:paraId="502A103D" w14:textId="77777777" w:rsidR="000C2133" w:rsidRPr="007E68D0" w:rsidRDefault="000C2133" w:rsidP="009D2BFB">
            <w:pPr>
              <w:rPr>
                <w:b/>
              </w:rPr>
            </w:pPr>
            <w:r w:rsidRPr="007E68D0">
              <w:rPr>
                <w:b/>
              </w:rPr>
              <w:t>Fund Number</w:t>
            </w:r>
            <w:r w:rsidR="007B78A8">
              <w:rPr>
                <w:b/>
              </w:rPr>
              <w:t>:</w:t>
            </w:r>
          </w:p>
        </w:tc>
        <w:tc>
          <w:tcPr>
            <w:tcW w:w="3058" w:type="dxa"/>
          </w:tcPr>
          <w:p w14:paraId="78BDC8C0" w14:textId="77777777" w:rsidR="00E71F02" w:rsidRPr="007E68D0" w:rsidRDefault="00E71F02" w:rsidP="009D2BFB">
            <w:pPr>
              <w:rPr>
                <w:b/>
              </w:rPr>
            </w:pPr>
          </w:p>
        </w:tc>
        <w:tc>
          <w:tcPr>
            <w:tcW w:w="2693" w:type="dxa"/>
          </w:tcPr>
          <w:p w14:paraId="23CB70BA" w14:textId="77777777" w:rsidR="000C2133" w:rsidRPr="002B01F8" w:rsidRDefault="000C2133" w:rsidP="000C2133">
            <w:pPr>
              <w:rPr>
                <w:b/>
              </w:rPr>
            </w:pPr>
            <w:r w:rsidRPr="002B01F8">
              <w:rPr>
                <w:b/>
              </w:rPr>
              <w:t>Fund Advisers Name</w:t>
            </w:r>
            <w:r w:rsidR="007B78A8">
              <w:rPr>
                <w:b/>
              </w:rPr>
              <w:t>:</w:t>
            </w: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14:paraId="4EB05687" w14:textId="77777777" w:rsidR="000C2133" w:rsidRPr="007E68D0" w:rsidRDefault="000C2133" w:rsidP="009D2BFB">
            <w:pPr>
              <w:rPr>
                <w:b/>
              </w:rPr>
            </w:pPr>
          </w:p>
        </w:tc>
      </w:tr>
      <w:tr w:rsidR="00496269" w:rsidRPr="007E68D0" w14:paraId="798A48C9" w14:textId="77777777" w:rsidTr="005A0356">
        <w:trPr>
          <w:jc w:val="center"/>
        </w:trPr>
        <w:tc>
          <w:tcPr>
            <w:tcW w:w="2862" w:type="dxa"/>
          </w:tcPr>
          <w:p w14:paraId="013098DF" w14:textId="77777777" w:rsidR="00496269" w:rsidRPr="007E68D0" w:rsidRDefault="00496269" w:rsidP="009D2BFB">
            <w:pPr>
              <w:rPr>
                <w:b/>
              </w:rPr>
            </w:pPr>
            <w:r>
              <w:rPr>
                <w:b/>
              </w:rPr>
              <w:t>Fund Balance:</w:t>
            </w:r>
          </w:p>
        </w:tc>
        <w:tc>
          <w:tcPr>
            <w:tcW w:w="3058" w:type="dxa"/>
          </w:tcPr>
          <w:p w14:paraId="40655F8E" w14:textId="77777777" w:rsidR="00496269" w:rsidRPr="007E68D0" w:rsidRDefault="00496269" w:rsidP="009D2BFB">
            <w:pPr>
              <w:rPr>
                <w:b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C0F9B70" w14:textId="77777777" w:rsidR="00496269" w:rsidRPr="002B01F8" w:rsidRDefault="00496269" w:rsidP="000C2133">
            <w:pPr>
              <w:rPr>
                <w:b/>
              </w:rPr>
            </w:pPr>
            <w:r>
              <w:rPr>
                <w:b/>
              </w:rPr>
              <w:t>Amount Requested from General Fund: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AD641" w14:textId="77777777" w:rsidR="00496269" w:rsidRPr="007E68D0" w:rsidRDefault="00496269" w:rsidP="009D2BFB">
            <w:pPr>
              <w:rPr>
                <w:b/>
              </w:rPr>
            </w:pPr>
          </w:p>
        </w:tc>
      </w:tr>
    </w:tbl>
    <w:p w14:paraId="49174AAB" w14:textId="77777777" w:rsidR="00697AE0" w:rsidRPr="002B01F8" w:rsidRDefault="00697AE0" w:rsidP="000C2133">
      <w:pPr>
        <w:ind w:left="643"/>
        <w:rPr>
          <w:i/>
          <w:sz w:val="6"/>
          <w:szCs w:val="20"/>
        </w:rPr>
      </w:pPr>
    </w:p>
    <w:p w14:paraId="1D986182" w14:textId="66E50798" w:rsidR="0098001F" w:rsidRPr="001A2B07" w:rsidRDefault="00213FA0" w:rsidP="00776DDB">
      <w:pPr>
        <w:pStyle w:val="ListParagraph"/>
        <w:numPr>
          <w:ilvl w:val="1"/>
          <w:numId w:val="1"/>
        </w:numPr>
        <w:rPr>
          <w:b/>
          <w:color w:val="FF0000"/>
          <w:u w:val="single"/>
        </w:rPr>
      </w:pPr>
      <w:r w:rsidRPr="001A2B07">
        <w:rPr>
          <w:b/>
          <w:color w:val="FF0000"/>
          <w:u w:val="single"/>
        </w:rPr>
        <w:t>Technical</w:t>
      </w:r>
      <w:r w:rsidR="00360F22" w:rsidRPr="001A2B07">
        <w:rPr>
          <w:b/>
          <w:color w:val="FF0000"/>
          <w:u w:val="single"/>
        </w:rPr>
        <w:t xml:space="preserve"> </w:t>
      </w:r>
      <w:r w:rsidR="007E68D0" w:rsidRPr="001A2B07">
        <w:rPr>
          <w:b/>
          <w:color w:val="FF0000"/>
          <w:u w:val="single"/>
        </w:rPr>
        <w:t>Approval</w:t>
      </w:r>
      <w:r w:rsidRPr="001A2B07">
        <w:rPr>
          <w:b/>
          <w:color w:val="FF0000"/>
          <w:u w:val="single"/>
        </w:rPr>
        <w:t xml:space="preserve"> </w:t>
      </w:r>
      <w:r w:rsidR="007E68D0" w:rsidRPr="001A2B07">
        <w:rPr>
          <w:b/>
          <w:color w:val="FF0000"/>
          <w:u w:val="single"/>
        </w:rPr>
        <w:t xml:space="preserve"> </w:t>
      </w:r>
      <w:r w:rsidR="00776DDB">
        <w:rPr>
          <w:b/>
          <w:color w:val="FF0000"/>
          <w:u w:val="single"/>
        </w:rPr>
        <w:t>(</w:t>
      </w:r>
      <w:r w:rsidR="00496269" w:rsidRPr="001A2B07">
        <w:rPr>
          <w:b/>
          <w:color w:val="FF0000"/>
          <w:u w:val="single"/>
        </w:rPr>
        <w:t>Estates for small works and furniture, Medical Engineering for equipment</w:t>
      </w:r>
      <w:r w:rsidRPr="001A2B07">
        <w:rPr>
          <w:b/>
          <w:color w:val="FF0000"/>
          <w:u w:val="single"/>
        </w:rPr>
        <w:t>, ICT for IT</w:t>
      </w:r>
    </w:p>
    <w:p w14:paraId="79E17477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3990"/>
        <w:gridCol w:w="1151"/>
        <w:gridCol w:w="4111"/>
      </w:tblGrid>
      <w:tr w:rsidR="000C2133" w:rsidRPr="007E68D0" w14:paraId="4085BEE7" w14:textId="77777777" w:rsidTr="007B78A8">
        <w:trPr>
          <w:trHeight w:val="326"/>
          <w:jc w:val="center"/>
        </w:trPr>
        <w:tc>
          <w:tcPr>
            <w:tcW w:w="1529" w:type="dxa"/>
          </w:tcPr>
          <w:p w14:paraId="593DFAEE" w14:textId="77777777" w:rsidR="000C2133" w:rsidRPr="007E68D0" w:rsidRDefault="007B78A8" w:rsidP="0098001F">
            <w:pPr>
              <w:pStyle w:val="ListParagraph"/>
              <w:ind w:left="0"/>
              <w:rPr>
                <w:b/>
              </w:rPr>
            </w:pPr>
            <w:r w:rsidRPr="007E68D0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4094" w:type="dxa"/>
          </w:tcPr>
          <w:p w14:paraId="39D0667C" w14:textId="77777777" w:rsidR="000C2133" w:rsidRPr="007E68D0" w:rsidRDefault="000C2133" w:rsidP="0098001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51" w:type="dxa"/>
          </w:tcPr>
          <w:p w14:paraId="0AF87DB7" w14:textId="77777777" w:rsidR="000C2133" w:rsidRPr="002B01F8" w:rsidRDefault="007B78A8" w:rsidP="00AF4F69">
            <w:pPr>
              <w:rPr>
                <w:b/>
              </w:rPr>
            </w:pPr>
            <w:r w:rsidRPr="007E68D0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4219" w:type="dxa"/>
          </w:tcPr>
          <w:p w14:paraId="79FB80B6" w14:textId="77777777" w:rsidR="000C2133" w:rsidRPr="007E68D0" w:rsidRDefault="000C2133" w:rsidP="0098001F">
            <w:pPr>
              <w:pStyle w:val="ListParagraph"/>
              <w:ind w:left="0"/>
              <w:rPr>
                <w:b/>
              </w:rPr>
            </w:pPr>
          </w:p>
        </w:tc>
      </w:tr>
      <w:tr w:rsidR="000C2133" w:rsidRPr="007E68D0" w14:paraId="7508E72E" w14:textId="77777777" w:rsidTr="000C2133">
        <w:trPr>
          <w:jc w:val="center"/>
        </w:trPr>
        <w:tc>
          <w:tcPr>
            <w:tcW w:w="1529" w:type="dxa"/>
          </w:tcPr>
          <w:p w14:paraId="65F97643" w14:textId="77777777" w:rsidR="000C2133" w:rsidRPr="007E68D0" w:rsidRDefault="007B78A8" w:rsidP="0098001F">
            <w:pPr>
              <w:pStyle w:val="ListParagraph"/>
              <w:ind w:left="0"/>
              <w:rPr>
                <w:b/>
              </w:rPr>
            </w:pPr>
            <w:r w:rsidRPr="002B01F8">
              <w:rPr>
                <w:b/>
              </w:rPr>
              <w:t>Role</w:t>
            </w:r>
            <w:r>
              <w:rPr>
                <w:b/>
              </w:rPr>
              <w:t>:</w:t>
            </w:r>
          </w:p>
        </w:tc>
        <w:tc>
          <w:tcPr>
            <w:tcW w:w="4094" w:type="dxa"/>
          </w:tcPr>
          <w:p w14:paraId="2E3ADA15" w14:textId="77777777" w:rsidR="000C2133" w:rsidRPr="007E68D0" w:rsidRDefault="000C2133" w:rsidP="0098001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51" w:type="dxa"/>
          </w:tcPr>
          <w:p w14:paraId="22CD2721" w14:textId="77777777" w:rsidR="000C2133" w:rsidRPr="002B01F8" w:rsidRDefault="000C2133" w:rsidP="00AF4F69">
            <w:pPr>
              <w:rPr>
                <w:b/>
              </w:rPr>
            </w:pPr>
            <w:r w:rsidRPr="002B01F8">
              <w:rPr>
                <w:b/>
              </w:rPr>
              <w:t>Date</w:t>
            </w:r>
            <w:r w:rsidR="007B78A8">
              <w:rPr>
                <w:b/>
              </w:rPr>
              <w:t>:</w:t>
            </w:r>
          </w:p>
        </w:tc>
        <w:tc>
          <w:tcPr>
            <w:tcW w:w="4219" w:type="dxa"/>
          </w:tcPr>
          <w:p w14:paraId="3362EC1D" w14:textId="77777777" w:rsidR="000C2133" w:rsidRPr="007E68D0" w:rsidRDefault="000C2133" w:rsidP="0098001F">
            <w:pPr>
              <w:pStyle w:val="ListParagraph"/>
              <w:ind w:left="0"/>
              <w:rPr>
                <w:b/>
              </w:rPr>
            </w:pPr>
          </w:p>
        </w:tc>
      </w:tr>
    </w:tbl>
    <w:p w14:paraId="7199B6F6" w14:textId="77777777" w:rsidR="0098001F" w:rsidRPr="000C2133" w:rsidRDefault="0098001F" w:rsidP="0098001F">
      <w:pPr>
        <w:pStyle w:val="ListParagraph"/>
        <w:rPr>
          <w:b/>
          <w:sz w:val="20"/>
          <w:szCs w:val="20"/>
        </w:rPr>
      </w:pPr>
    </w:p>
    <w:p w14:paraId="310CE0E5" w14:textId="77777777" w:rsidR="009D2BFB" w:rsidRPr="001A2B07" w:rsidRDefault="00A556E7" w:rsidP="00776DDB">
      <w:pPr>
        <w:pStyle w:val="ListParagraph"/>
        <w:numPr>
          <w:ilvl w:val="1"/>
          <w:numId w:val="1"/>
        </w:numPr>
        <w:rPr>
          <w:b/>
          <w:color w:val="FF0000"/>
        </w:rPr>
      </w:pPr>
      <w:r w:rsidRPr="001A2B07">
        <w:rPr>
          <w:b/>
          <w:color w:val="FF0000"/>
          <w:u w:val="single"/>
        </w:rPr>
        <w:t>NHS Trust Authorisation</w:t>
      </w:r>
      <w:r w:rsidR="009060BB" w:rsidRPr="001A2B07">
        <w:rPr>
          <w:b/>
          <w:color w:val="FF0000"/>
        </w:rPr>
        <w:t xml:space="preserve"> </w:t>
      </w:r>
      <w:r w:rsidR="009060BB" w:rsidRPr="001A2B07">
        <w:rPr>
          <w:b/>
          <w:color w:val="FF0000"/>
          <w:sz w:val="20"/>
          <w:szCs w:val="20"/>
        </w:rPr>
        <w:t>(</w:t>
      </w:r>
      <w:r w:rsidR="005364E7" w:rsidRPr="001A2B07">
        <w:rPr>
          <w:b/>
          <w:color w:val="FF0000"/>
          <w:sz w:val="20"/>
          <w:szCs w:val="20"/>
        </w:rPr>
        <w:t>General</w:t>
      </w:r>
      <w:r w:rsidR="009060BB" w:rsidRPr="001A2B07">
        <w:rPr>
          <w:b/>
          <w:color w:val="FF0000"/>
          <w:sz w:val="20"/>
          <w:szCs w:val="20"/>
        </w:rPr>
        <w:t xml:space="preserve"> Manager/Director</w:t>
      </w:r>
      <w:r w:rsidR="005364E7" w:rsidRPr="001A2B07">
        <w:rPr>
          <w:b/>
          <w:color w:val="FF0000"/>
          <w:sz w:val="20"/>
          <w:szCs w:val="20"/>
        </w:rPr>
        <w:t xml:space="preserve"> and Group </w:t>
      </w:r>
      <w:r w:rsidR="007E68D0" w:rsidRPr="001A2B07">
        <w:rPr>
          <w:b/>
          <w:color w:val="FF0000"/>
          <w:sz w:val="20"/>
          <w:szCs w:val="20"/>
        </w:rPr>
        <w:t>Finance</w:t>
      </w:r>
      <w:r w:rsidR="005364E7" w:rsidRPr="001A2B07">
        <w:rPr>
          <w:b/>
          <w:color w:val="FF0000"/>
          <w:sz w:val="20"/>
          <w:szCs w:val="20"/>
        </w:rPr>
        <w:t xml:space="preserve"> Manager</w:t>
      </w:r>
      <w:r w:rsidR="009060BB" w:rsidRPr="001A2B07">
        <w:rPr>
          <w:b/>
          <w:color w:val="FF0000"/>
          <w:sz w:val="20"/>
          <w:szCs w:val="20"/>
        </w:rPr>
        <w:t>)</w:t>
      </w:r>
    </w:p>
    <w:p w14:paraId="25EB25EA" w14:textId="77777777" w:rsidR="002E60FB" w:rsidRPr="002E60FB" w:rsidRDefault="002E60FB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1984"/>
        <w:gridCol w:w="1985"/>
        <w:gridCol w:w="768"/>
        <w:gridCol w:w="768"/>
        <w:gridCol w:w="769"/>
        <w:gridCol w:w="768"/>
        <w:gridCol w:w="768"/>
        <w:gridCol w:w="769"/>
      </w:tblGrid>
      <w:tr w:rsidR="00BB17DC" w:rsidRPr="007E68D0" w14:paraId="57E72982" w14:textId="77777777" w:rsidTr="00CE7C1B"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4824" w14:textId="77777777" w:rsidR="00BB17DC" w:rsidRPr="007E68D0" w:rsidRDefault="00BB17DC" w:rsidP="002E60FB">
            <w:pPr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6785" w14:textId="77777777" w:rsidR="00BB17DC" w:rsidRPr="007E68D0" w:rsidRDefault="00BB17DC" w:rsidP="002E60FB">
            <w:pPr>
              <w:jc w:val="center"/>
              <w:rPr>
                <w:b/>
              </w:rPr>
            </w:pPr>
            <w:r w:rsidRPr="007E68D0">
              <w:rPr>
                <w:b/>
              </w:rPr>
              <w:t xml:space="preserve">General Manager/Director </w:t>
            </w:r>
          </w:p>
        </w:tc>
        <w:tc>
          <w:tcPr>
            <w:tcW w:w="4610" w:type="dxa"/>
            <w:gridSpan w:val="6"/>
            <w:tcBorders>
              <w:left w:val="single" w:sz="4" w:space="0" w:color="auto"/>
            </w:tcBorders>
          </w:tcPr>
          <w:p w14:paraId="2AE61603" w14:textId="77777777" w:rsidR="00BB17DC" w:rsidRPr="007E68D0" w:rsidRDefault="00BB17DC" w:rsidP="002E60FB">
            <w:pPr>
              <w:jc w:val="center"/>
              <w:rPr>
                <w:b/>
              </w:rPr>
            </w:pPr>
            <w:r w:rsidRPr="007E68D0">
              <w:rPr>
                <w:b/>
              </w:rPr>
              <w:t>Group Finance</w:t>
            </w:r>
            <w:r w:rsidR="005364E7">
              <w:rPr>
                <w:b/>
              </w:rPr>
              <w:t xml:space="preserve"> Manager</w:t>
            </w:r>
          </w:p>
        </w:tc>
      </w:tr>
      <w:tr w:rsidR="00BB17DC" w:rsidRPr="007E68D0" w14:paraId="5FEC1F82" w14:textId="77777777" w:rsidTr="00CE7C1B">
        <w:tc>
          <w:tcPr>
            <w:tcW w:w="2161" w:type="dxa"/>
            <w:tcBorders>
              <w:left w:val="single" w:sz="4" w:space="0" w:color="auto"/>
            </w:tcBorders>
          </w:tcPr>
          <w:p w14:paraId="3DCAE813" w14:textId="60534082" w:rsidR="00BB17DC" w:rsidRPr="007E68D0" w:rsidRDefault="00776DDB" w:rsidP="002E60FB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7B78A8"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2A9CA0C9" w14:textId="77777777" w:rsidR="00BB17DC" w:rsidRDefault="00BB17DC" w:rsidP="002E60FB">
            <w:pPr>
              <w:rPr>
                <w:b/>
              </w:rPr>
            </w:pPr>
          </w:p>
          <w:p w14:paraId="2C35E3D1" w14:textId="4B8AE5BF" w:rsidR="00CE7C1B" w:rsidRPr="007E68D0" w:rsidRDefault="00CE7C1B" w:rsidP="002E60FB">
            <w:pPr>
              <w:rPr>
                <w:b/>
              </w:rPr>
            </w:pPr>
          </w:p>
        </w:tc>
        <w:tc>
          <w:tcPr>
            <w:tcW w:w="4610" w:type="dxa"/>
            <w:gridSpan w:val="6"/>
            <w:tcBorders>
              <w:left w:val="single" w:sz="4" w:space="0" w:color="auto"/>
            </w:tcBorders>
          </w:tcPr>
          <w:p w14:paraId="2A718445" w14:textId="77777777" w:rsidR="00BB17DC" w:rsidRPr="007E68D0" w:rsidRDefault="00BB17DC" w:rsidP="002E60FB">
            <w:pPr>
              <w:rPr>
                <w:b/>
              </w:rPr>
            </w:pPr>
          </w:p>
        </w:tc>
      </w:tr>
      <w:tr w:rsidR="00BB17DC" w:rsidRPr="007E68D0" w14:paraId="66BB4109" w14:textId="77777777" w:rsidTr="00CE7C1B">
        <w:tc>
          <w:tcPr>
            <w:tcW w:w="2161" w:type="dxa"/>
            <w:tcBorders>
              <w:left w:val="single" w:sz="4" w:space="0" w:color="auto"/>
            </w:tcBorders>
          </w:tcPr>
          <w:p w14:paraId="0081B345" w14:textId="5E9559AE" w:rsidR="00BB17DC" w:rsidRPr="002B01F8" w:rsidRDefault="00776DDB" w:rsidP="002E60FB">
            <w:pPr>
              <w:rPr>
                <w:b/>
              </w:rPr>
            </w:pPr>
            <w:r>
              <w:rPr>
                <w:b/>
              </w:rPr>
              <w:t>Name</w:t>
            </w:r>
            <w:r w:rsidR="007B78A8"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207AD2A" w14:textId="77777777" w:rsidR="00BB17DC" w:rsidRDefault="00BB17DC" w:rsidP="002E60FB">
            <w:pPr>
              <w:rPr>
                <w:b/>
              </w:rPr>
            </w:pPr>
          </w:p>
          <w:p w14:paraId="0AC706E8" w14:textId="600A9BCB" w:rsidR="00CE7C1B" w:rsidRPr="007E68D0" w:rsidRDefault="00CE7C1B" w:rsidP="002E60FB">
            <w:pPr>
              <w:rPr>
                <w:b/>
              </w:rPr>
            </w:pPr>
          </w:p>
        </w:tc>
        <w:tc>
          <w:tcPr>
            <w:tcW w:w="4610" w:type="dxa"/>
            <w:gridSpan w:val="6"/>
            <w:tcBorders>
              <w:left w:val="single" w:sz="4" w:space="0" w:color="auto"/>
            </w:tcBorders>
          </w:tcPr>
          <w:p w14:paraId="1060A589" w14:textId="77777777" w:rsidR="00BB17DC" w:rsidRPr="007E68D0" w:rsidRDefault="00BB17DC" w:rsidP="002E60FB">
            <w:pPr>
              <w:rPr>
                <w:b/>
              </w:rPr>
            </w:pPr>
          </w:p>
        </w:tc>
      </w:tr>
      <w:tr w:rsidR="00BB17DC" w:rsidRPr="007E68D0" w14:paraId="55870728" w14:textId="77777777" w:rsidTr="00CE7C1B"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14:paraId="38BAEAAC" w14:textId="4A503416" w:rsidR="00BB17DC" w:rsidRPr="002B01F8" w:rsidRDefault="00776DDB" w:rsidP="002E60FB">
            <w:pPr>
              <w:rPr>
                <w:b/>
              </w:rPr>
            </w:pPr>
            <w:r>
              <w:rPr>
                <w:b/>
              </w:rPr>
              <w:t>Role</w:t>
            </w:r>
            <w:r w:rsidR="007B78A8"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31568A76" w14:textId="77777777" w:rsidR="00BB17DC" w:rsidRDefault="00BB17DC" w:rsidP="002E60FB">
            <w:pPr>
              <w:rPr>
                <w:b/>
              </w:rPr>
            </w:pPr>
          </w:p>
          <w:p w14:paraId="75C995F5" w14:textId="5DFF9727" w:rsidR="00CE7C1B" w:rsidRPr="007E68D0" w:rsidRDefault="00CE7C1B" w:rsidP="002E60FB">
            <w:pPr>
              <w:rPr>
                <w:b/>
              </w:rPr>
            </w:pPr>
          </w:p>
        </w:tc>
        <w:tc>
          <w:tcPr>
            <w:tcW w:w="4610" w:type="dxa"/>
            <w:gridSpan w:val="6"/>
            <w:tcBorders>
              <w:left w:val="single" w:sz="4" w:space="0" w:color="auto"/>
            </w:tcBorders>
          </w:tcPr>
          <w:p w14:paraId="518AD12A" w14:textId="77777777" w:rsidR="00BB17DC" w:rsidRPr="007E68D0" w:rsidRDefault="00BB17DC" w:rsidP="002E60FB">
            <w:pPr>
              <w:rPr>
                <w:b/>
              </w:rPr>
            </w:pPr>
          </w:p>
        </w:tc>
      </w:tr>
      <w:tr w:rsidR="00317E19" w:rsidRPr="007E68D0" w14:paraId="2BC7503C" w14:textId="77777777" w:rsidTr="00CE7C1B">
        <w:trPr>
          <w:trHeight w:val="445"/>
        </w:trPr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DA3" w14:textId="3366CE94" w:rsidR="00317E19" w:rsidRPr="002B01F8" w:rsidRDefault="00776DDB" w:rsidP="002E60FB">
            <w:pPr>
              <w:rPr>
                <w:b/>
              </w:rPr>
            </w:pPr>
            <w:r>
              <w:rPr>
                <w:b/>
              </w:rPr>
              <w:t>Date</w:t>
            </w:r>
            <w:r w:rsidR="00317E19"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377" w14:textId="77777777" w:rsidR="00317E19" w:rsidRPr="007E68D0" w:rsidRDefault="00317E19" w:rsidP="002E60FB">
            <w:pPr>
              <w:rPr>
                <w:b/>
              </w:rPr>
            </w:pPr>
          </w:p>
        </w:tc>
        <w:tc>
          <w:tcPr>
            <w:tcW w:w="4610" w:type="dxa"/>
            <w:gridSpan w:val="6"/>
            <w:tcBorders>
              <w:left w:val="single" w:sz="4" w:space="0" w:color="auto"/>
            </w:tcBorders>
          </w:tcPr>
          <w:p w14:paraId="3D09607C" w14:textId="77777777" w:rsidR="00317E19" w:rsidRPr="007E68D0" w:rsidRDefault="00317E19" w:rsidP="002E60FB">
            <w:pPr>
              <w:rPr>
                <w:b/>
              </w:rPr>
            </w:pPr>
          </w:p>
        </w:tc>
      </w:tr>
      <w:tr w:rsidR="00317E19" w:rsidRPr="007E68D0" w14:paraId="4300C54C" w14:textId="77777777" w:rsidTr="00CE7C1B">
        <w:trPr>
          <w:trHeight w:val="445"/>
        </w:trPr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F244D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522D58" w14:textId="028003DA" w:rsidR="00317E19" w:rsidRPr="007E68D0" w:rsidRDefault="00317E19" w:rsidP="00317E19">
            <w:pPr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077BD" w14:textId="6977D84D" w:rsidR="00317E19" w:rsidRPr="007E68D0" w:rsidRDefault="00317E19" w:rsidP="00317E19">
            <w:pPr>
              <w:jc w:val="right"/>
              <w:rPr>
                <w:b/>
              </w:rPr>
            </w:pPr>
            <w:r>
              <w:rPr>
                <w:b/>
              </w:rPr>
              <w:t>UHCW Cost Centre</w:t>
            </w:r>
          </w:p>
        </w:tc>
        <w:tc>
          <w:tcPr>
            <w:tcW w:w="768" w:type="dxa"/>
          </w:tcPr>
          <w:p w14:paraId="5A5FC7F5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2786DBEB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9" w:type="dxa"/>
          </w:tcPr>
          <w:p w14:paraId="7BAF9F02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1B740B5C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4DE4972C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9" w:type="dxa"/>
          </w:tcPr>
          <w:p w14:paraId="2E2E585D" w14:textId="50514F65" w:rsidR="00317E19" w:rsidRPr="007E68D0" w:rsidRDefault="00317E19" w:rsidP="00317E19">
            <w:pPr>
              <w:rPr>
                <w:b/>
              </w:rPr>
            </w:pPr>
          </w:p>
        </w:tc>
      </w:tr>
      <w:tr w:rsidR="00317E19" w:rsidRPr="007E68D0" w14:paraId="3F5741E6" w14:textId="77777777" w:rsidTr="00CE7C1B">
        <w:trPr>
          <w:trHeight w:val="44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C8F866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6EDF5" w14:textId="76B85E22" w:rsidR="00317E19" w:rsidRDefault="00317E19" w:rsidP="00317E19">
            <w:pPr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0EE3F51" w14:textId="1A004021" w:rsidR="00317E19" w:rsidRDefault="00317E19" w:rsidP="00317E19">
            <w:pPr>
              <w:jc w:val="right"/>
              <w:rPr>
                <w:b/>
              </w:rPr>
            </w:pPr>
            <w:r>
              <w:rPr>
                <w:b/>
              </w:rPr>
              <w:t>UHCW Account Code</w:t>
            </w:r>
          </w:p>
        </w:tc>
        <w:tc>
          <w:tcPr>
            <w:tcW w:w="768" w:type="dxa"/>
          </w:tcPr>
          <w:p w14:paraId="3EFFCD3C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76714339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9" w:type="dxa"/>
          </w:tcPr>
          <w:p w14:paraId="722CC609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3AB62980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8" w:type="dxa"/>
          </w:tcPr>
          <w:p w14:paraId="7962F26E" w14:textId="77777777" w:rsidR="00317E19" w:rsidRPr="007E68D0" w:rsidRDefault="00317E19" w:rsidP="00317E19">
            <w:pPr>
              <w:rPr>
                <w:b/>
              </w:rPr>
            </w:pPr>
          </w:p>
        </w:tc>
        <w:tc>
          <w:tcPr>
            <w:tcW w:w="769" w:type="dxa"/>
          </w:tcPr>
          <w:p w14:paraId="63FB6B7B" w14:textId="77777777" w:rsidR="00317E19" w:rsidRPr="007E68D0" w:rsidRDefault="00317E19" w:rsidP="00317E19">
            <w:pPr>
              <w:rPr>
                <w:b/>
              </w:rPr>
            </w:pPr>
          </w:p>
        </w:tc>
      </w:tr>
    </w:tbl>
    <w:p w14:paraId="185DE9D0" w14:textId="168A8EFA" w:rsidR="00CE6312" w:rsidRDefault="00CE6312" w:rsidP="00ED09F5">
      <w:pPr>
        <w:spacing w:after="0" w:line="240" w:lineRule="auto"/>
        <w:rPr>
          <w:sz w:val="20"/>
          <w:szCs w:val="20"/>
        </w:rPr>
      </w:pPr>
    </w:p>
    <w:p w14:paraId="5C9BCDEE" w14:textId="60381DBE" w:rsidR="00317E19" w:rsidRDefault="00317E19" w:rsidP="00ED09F5">
      <w:pPr>
        <w:spacing w:after="0" w:line="240" w:lineRule="auto"/>
        <w:rPr>
          <w:sz w:val="20"/>
          <w:szCs w:val="20"/>
        </w:rPr>
      </w:pPr>
    </w:p>
    <w:p w14:paraId="1AABB859" w14:textId="77777777" w:rsidR="00591C85" w:rsidRDefault="00591C85" w:rsidP="00ED09F5">
      <w:pPr>
        <w:spacing w:after="0" w:line="240" w:lineRule="auto"/>
        <w:rPr>
          <w:sz w:val="20"/>
          <w:szCs w:val="20"/>
        </w:rPr>
      </w:pPr>
    </w:p>
    <w:p w14:paraId="53883281" w14:textId="77777777" w:rsidR="00591C85" w:rsidRDefault="00591C85" w:rsidP="00ED09F5">
      <w:pPr>
        <w:spacing w:after="0" w:line="240" w:lineRule="auto"/>
        <w:rPr>
          <w:sz w:val="20"/>
          <w:szCs w:val="20"/>
        </w:rPr>
      </w:pPr>
    </w:p>
    <w:p w14:paraId="2F1830F5" w14:textId="77777777" w:rsidR="00591C85" w:rsidRDefault="00591C85" w:rsidP="00ED09F5">
      <w:pPr>
        <w:spacing w:after="0" w:line="240" w:lineRule="auto"/>
        <w:rPr>
          <w:sz w:val="20"/>
          <w:szCs w:val="20"/>
        </w:rPr>
      </w:pPr>
    </w:p>
    <w:p w14:paraId="7CB17380" w14:textId="77777777" w:rsidR="00591C85" w:rsidRDefault="00591C85" w:rsidP="00ED09F5">
      <w:pPr>
        <w:spacing w:after="0" w:line="240" w:lineRule="auto"/>
        <w:rPr>
          <w:sz w:val="20"/>
          <w:szCs w:val="20"/>
        </w:rPr>
      </w:pPr>
    </w:p>
    <w:p w14:paraId="71A4DA9F" w14:textId="77777777" w:rsidR="00591C85" w:rsidRDefault="00591C85" w:rsidP="00ED09F5">
      <w:pPr>
        <w:spacing w:after="0" w:line="240" w:lineRule="auto"/>
        <w:rPr>
          <w:sz w:val="20"/>
          <w:szCs w:val="20"/>
        </w:rPr>
      </w:pPr>
    </w:p>
    <w:p w14:paraId="6E05FBD5" w14:textId="769B0945" w:rsidR="001A2B07" w:rsidRDefault="001A2B07" w:rsidP="00ED09F5">
      <w:pPr>
        <w:spacing w:after="0" w:line="240" w:lineRule="auto"/>
        <w:rPr>
          <w:sz w:val="20"/>
          <w:szCs w:val="20"/>
        </w:rPr>
      </w:pPr>
    </w:p>
    <w:p w14:paraId="34BF95AD" w14:textId="06BF17FF" w:rsidR="001A2B07" w:rsidRPr="001A2B07" w:rsidRDefault="001A2B07" w:rsidP="00ED09F5">
      <w:pPr>
        <w:spacing w:after="0" w:line="240" w:lineRule="auto"/>
      </w:pPr>
      <w:r w:rsidRPr="001A2B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B08FE" wp14:editId="3FA0DE8B">
                <wp:simplePos x="0" y="0"/>
                <wp:positionH relativeFrom="column">
                  <wp:posOffset>-112395</wp:posOffset>
                </wp:positionH>
                <wp:positionV relativeFrom="paragraph">
                  <wp:posOffset>-64770</wp:posOffset>
                </wp:positionV>
                <wp:extent cx="7077075" cy="18764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EF55BB4" id="Rectangle 3" o:spid="_x0000_s1026" style="position:absolute;margin-left:-8.85pt;margin-top:-5.1pt;width:557.25pt;height:14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" filled="f" strokecolor="black [3213]" strokeweight="2.25pt">
                <v:stroke dashstyle="dash"/>
              </v:rect>
            </w:pict>
          </mc:Fallback>
        </mc:AlternateContent>
      </w:r>
      <w:r w:rsidRPr="001A2B07">
        <w:t>UHCW</w:t>
      </w:r>
      <w:r w:rsidR="0081617D">
        <w:t xml:space="preserve"> Charity</w:t>
      </w:r>
      <w:r w:rsidRPr="001A2B07">
        <w:t xml:space="preserve"> Staff Only</w:t>
      </w:r>
    </w:p>
    <w:p w14:paraId="1DDBA45F" w14:textId="77777777" w:rsidR="001A2B07" w:rsidRPr="000C2133" w:rsidRDefault="001A2B07" w:rsidP="00ED09F5">
      <w:pPr>
        <w:spacing w:after="0" w:line="240" w:lineRule="auto"/>
        <w:rPr>
          <w:sz w:val="20"/>
          <w:szCs w:val="20"/>
        </w:rPr>
      </w:pPr>
    </w:p>
    <w:p w14:paraId="65DF8622" w14:textId="77777777" w:rsidR="0098001F" w:rsidRPr="007E68D0" w:rsidRDefault="00E90D69" w:rsidP="00A556E7">
      <w:pPr>
        <w:pStyle w:val="ListParagraph"/>
        <w:numPr>
          <w:ilvl w:val="0"/>
          <w:numId w:val="1"/>
        </w:numPr>
        <w:rPr>
          <w:u w:val="single"/>
        </w:rPr>
      </w:pPr>
      <w:r w:rsidRPr="007E68D0">
        <w:rPr>
          <w:b/>
          <w:u w:val="single"/>
        </w:rPr>
        <w:t xml:space="preserve">UHCW </w:t>
      </w:r>
      <w:r w:rsidR="00F24D10" w:rsidRPr="007E68D0">
        <w:rPr>
          <w:b/>
          <w:u w:val="single"/>
        </w:rPr>
        <w:t xml:space="preserve">Charity </w:t>
      </w:r>
      <w:r w:rsidRPr="007E68D0">
        <w:rPr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1946"/>
        <w:gridCol w:w="7045"/>
      </w:tblGrid>
      <w:tr w:rsidR="00BD683E" w:rsidRPr="007E68D0" w14:paraId="063BDBA6" w14:textId="77777777" w:rsidTr="00BD683E">
        <w:trPr>
          <w:trHeight w:val="446"/>
          <w:jc w:val="center"/>
        </w:trPr>
        <w:tc>
          <w:tcPr>
            <w:tcW w:w="1727" w:type="pct"/>
            <w:gridSpan w:val="2"/>
          </w:tcPr>
          <w:p w14:paraId="1BF82FAB" w14:textId="5F069DB8" w:rsidR="00BD683E" w:rsidRPr="007E68D0" w:rsidRDefault="00BD683E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69C6AF31" w14:textId="49E04DBD" w:rsidR="00BD683E" w:rsidRPr="007E68D0" w:rsidRDefault="00BD683E" w:rsidP="00A556E7">
            <w:r>
              <w:rPr>
                <w:b/>
              </w:rPr>
              <w:t xml:space="preserve"> </w:t>
            </w:r>
            <w:r w:rsidRPr="00840EDC">
              <w:rPr>
                <w:b/>
              </w:rPr>
              <w:t xml:space="preserve">Andy Hardy, </w:t>
            </w:r>
            <w:r>
              <w:rPr>
                <w:b/>
              </w:rPr>
              <w:t xml:space="preserve">General </w:t>
            </w:r>
            <w:r w:rsidRPr="00840EDC">
              <w:rPr>
                <w:b/>
              </w:rPr>
              <w:t>Fund Advisor:</w:t>
            </w:r>
          </w:p>
        </w:tc>
      </w:tr>
      <w:tr w:rsidR="00BD683E" w:rsidRPr="007E68D0" w14:paraId="2533AD1D" w14:textId="77777777" w:rsidTr="00BD683E">
        <w:trPr>
          <w:trHeight w:val="410"/>
          <w:jc w:val="center"/>
        </w:trPr>
        <w:tc>
          <w:tcPr>
            <w:tcW w:w="1727" w:type="pct"/>
            <w:gridSpan w:val="2"/>
          </w:tcPr>
          <w:p w14:paraId="03BC0214" w14:textId="3165937A" w:rsidR="00BD683E" w:rsidRPr="007E68D0" w:rsidRDefault="00BD683E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7CA01ADE" w14:textId="71C4F1E2" w:rsidR="00BD683E" w:rsidRPr="007E68D0" w:rsidRDefault="00BD683E" w:rsidP="00A556E7">
            <w:r w:rsidRPr="00840EDC">
              <w:rPr>
                <w:b/>
              </w:rPr>
              <w:t>Charity</w:t>
            </w:r>
            <w:r>
              <w:rPr>
                <w:b/>
              </w:rPr>
              <w:t xml:space="preserve"> Director</w:t>
            </w:r>
            <w:r w:rsidRPr="00840EDC">
              <w:rPr>
                <w:b/>
              </w:rPr>
              <w:t xml:space="preserve"> Signature (up to £5,000):</w:t>
            </w:r>
          </w:p>
        </w:tc>
      </w:tr>
      <w:tr w:rsidR="00BD683E" w:rsidRPr="007E68D0" w14:paraId="2D63325C" w14:textId="77777777" w:rsidTr="00BD683E">
        <w:trPr>
          <w:trHeight w:val="415"/>
          <w:jc w:val="center"/>
        </w:trPr>
        <w:tc>
          <w:tcPr>
            <w:tcW w:w="1727" w:type="pct"/>
            <w:gridSpan w:val="2"/>
          </w:tcPr>
          <w:p w14:paraId="68552A1F" w14:textId="7F30D7A1" w:rsidR="00BD683E" w:rsidRPr="007E68D0" w:rsidRDefault="00BD683E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2BFD3EE9" w14:textId="290C686D" w:rsidR="00BD683E" w:rsidRPr="007E68D0" w:rsidRDefault="00BD683E" w:rsidP="00A556E7">
            <w:r w:rsidRPr="00840EDC">
              <w:rPr>
                <w:b/>
              </w:rPr>
              <w:t>Charity Chair Signature (up to £20,000):</w:t>
            </w:r>
          </w:p>
        </w:tc>
      </w:tr>
      <w:tr w:rsidR="00776DDB" w:rsidRPr="007E68D0" w14:paraId="788D1D1D" w14:textId="77777777" w:rsidTr="00776DDB">
        <w:trPr>
          <w:trHeight w:val="407"/>
          <w:jc w:val="center"/>
        </w:trPr>
        <w:tc>
          <w:tcPr>
            <w:tcW w:w="823" w:type="pct"/>
          </w:tcPr>
          <w:p w14:paraId="518FB25C" w14:textId="77777777" w:rsidR="00776DDB" w:rsidRPr="007E68D0" w:rsidRDefault="00776DDB" w:rsidP="00A556E7">
            <w:pPr>
              <w:rPr>
                <w:b/>
              </w:rPr>
            </w:pPr>
            <w:r w:rsidRPr="007E68D0">
              <w:rPr>
                <w:b/>
              </w:rPr>
              <w:t>Award Number</w:t>
            </w:r>
            <w:r>
              <w:rPr>
                <w:b/>
              </w:rPr>
              <w:t>:</w:t>
            </w:r>
          </w:p>
        </w:tc>
        <w:tc>
          <w:tcPr>
            <w:tcW w:w="4177" w:type="pct"/>
            <w:gridSpan w:val="2"/>
          </w:tcPr>
          <w:p w14:paraId="5985AEBB" w14:textId="77777777" w:rsidR="00776DDB" w:rsidRPr="007E68D0" w:rsidRDefault="00776DDB" w:rsidP="00A556E7"/>
        </w:tc>
      </w:tr>
    </w:tbl>
    <w:p w14:paraId="58A2D1ED" w14:textId="77777777" w:rsidR="009F3E38" w:rsidRPr="007E68D0" w:rsidRDefault="009F3E38" w:rsidP="00ED09F5"/>
    <w:sectPr w:rsidR="009F3E38" w:rsidRPr="007E68D0" w:rsidSect="002E60FB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78D0" w14:textId="77777777" w:rsidR="006C631D" w:rsidRDefault="006C631D" w:rsidP="003C4D61">
      <w:pPr>
        <w:spacing w:after="0" w:line="240" w:lineRule="auto"/>
      </w:pPr>
      <w:r>
        <w:separator/>
      </w:r>
    </w:p>
  </w:endnote>
  <w:endnote w:type="continuationSeparator" w:id="0">
    <w:p w14:paraId="533B01BE" w14:textId="77777777" w:rsidR="006C631D" w:rsidRDefault="006C631D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90E" w14:textId="1DA04A44" w:rsidR="00496269" w:rsidRPr="007E68D0" w:rsidRDefault="00496269" w:rsidP="007E68D0">
    <w:pPr>
      <w:pStyle w:val="Footer"/>
      <w:rPr>
        <w:i/>
        <w:sz w:val="20"/>
        <w:szCs w:val="20"/>
      </w:rPr>
    </w:pPr>
    <w:r w:rsidRPr="007E68D0">
      <w:rPr>
        <w:i/>
        <w:sz w:val="20"/>
        <w:szCs w:val="20"/>
      </w:rPr>
      <w:t xml:space="preserve">Please return this form to The </w:t>
    </w:r>
    <w:r w:rsidR="00776DDB">
      <w:rPr>
        <w:i/>
        <w:sz w:val="20"/>
        <w:szCs w:val="20"/>
      </w:rPr>
      <w:t>Grants Officer</w:t>
    </w:r>
    <w:r w:rsidRPr="007E68D0">
      <w:rPr>
        <w:i/>
        <w:sz w:val="20"/>
        <w:szCs w:val="20"/>
      </w:rPr>
      <w:t>, UHCW Charity, Main Reception, University Hospital, Clifford Bridge Road, Coventry CV2 2DX.</w:t>
    </w:r>
    <w:r>
      <w:rPr>
        <w:i/>
        <w:sz w:val="20"/>
        <w:szCs w:val="20"/>
      </w:rPr>
      <w:t xml:space="preserve">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9031" w14:textId="77777777" w:rsidR="006C631D" w:rsidRDefault="006C631D" w:rsidP="003C4D61">
      <w:pPr>
        <w:spacing w:after="0" w:line="240" w:lineRule="auto"/>
      </w:pPr>
      <w:r>
        <w:separator/>
      </w:r>
    </w:p>
  </w:footnote>
  <w:footnote w:type="continuationSeparator" w:id="0">
    <w:p w14:paraId="4362DDAB" w14:textId="77777777" w:rsidR="006C631D" w:rsidRDefault="006C631D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8ECA403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19850">
    <w:abstractNumId w:val="1"/>
  </w:num>
  <w:num w:numId="2" w16cid:durableId="308900101">
    <w:abstractNumId w:val="2"/>
  </w:num>
  <w:num w:numId="3" w16cid:durableId="538201523">
    <w:abstractNumId w:val="0"/>
  </w:num>
  <w:num w:numId="4" w16cid:durableId="1758399308">
    <w:abstractNumId w:val="4"/>
  </w:num>
  <w:num w:numId="5" w16cid:durableId="45034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32869"/>
    <w:rsid w:val="00035125"/>
    <w:rsid w:val="0009077E"/>
    <w:rsid w:val="000B66B5"/>
    <w:rsid w:val="000C2133"/>
    <w:rsid w:val="00134A86"/>
    <w:rsid w:val="0014002A"/>
    <w:rsid w:val="00180F7A"/>
    <w:rsid w:val="001A042C"/>
    <w:rsid w:val="001A2B07"/>
    <w:rsid w:val="001D5C00"/>
    <w:rsid w:val="002030A9"/>
    <w:rsid w:val="00213FA0"/>
    <w:rsid w:val="002B01F8"/>
    <w:rsid w:val="002D1C4C"/>
    <w:rsid w:val="002D33E0"/>
    <w:rsid w:val="002D35F7"/>
    <w:rsid w:val="002D4CF6"/>
    <w:rsid w:val="002D79F6"/>
    <w:rsid w:val="002E60FB"/>
    <w:rsid w:val="00316BA0"/>
    <w:rsid w:val="003176AF"/>
    <w:rsid w:val="00317E19"/>
    <w:rsid w:val="00360F22"/>
    <w:rsid w:val="00363A6F"/>
    <w:rsid w:val="00370935"/>
    <w:rsid w:val="0037703A"/>
    <w:rsid w:val="00385CA1"/>
    <w:rsid w:val="003C4D61"/>
    <w:rsid w:val="004049C0"/>
    <w:rsid w:val="004060F8"/>
    <w:rsid w:val="00416524"/>
    <w:rsid w:val="00457ADD"/>
    <w:rsid w:val="00496269"/>
    <w:rsid w:val="004C0AB9"/>
    <w:rsid w:val="004F4BD2"/>
    <w:rsid w:val="00514B05"/>
    <w:rsid w:val="005364E7"/>
    <w:rsid w:val="00545D88"/>
    <w:rsid w:val="00591C85"/>
    <w:rsid w:val="005A0356"/>
    <w:rsid w:val="00600C82"/>
    <w:rsid w:val="006809A2"/>
    <w:rsid w:val="0068337B"/>
    <w:rsid w:val="00697AE0"/>
    <w:rsid w:val="006A3882"/>
    <w:rsid w:val="006C631D"/>
    <w:rsid w:val="00700C1A"/>
    <w:rsid w:val="00776DDB"/>
    <w:rsid w:val="007815E1"/>
    <w:rsid w:val="007A0B63"/>
    <w:rsid w:val="007B50A6"/>
    <w:rsid w:val="007B78A8"/>
    <w:rsid w:val="007E68D0"/>
    <w:rsid w:val="008053CA"/>
    <w:rsid w:val="0081617D"/>
    <w:rsid w:val="008176C4"/>
    <w:rsid w:val="00840EDC"/>
    <w:rsid w:val="008939A5"/>
    <w:rsid w:val="0089782B"/>
    <w:rsid w:val="008C1460"/>
    <w:rsid w:val="009060BB"/>
    <w:rsid w:val="009073C7"/>
    <w:rsid w:val="0092324B"/>
    <w:rsid w:val="00970361"/>
    <w:rsid w:val="00972634"/>
    <w:rsid w:val="0098001F"/>
    <w:rsid w:val="009B407E"/>
    <w:rsid w:val="009D2BFB"/>
    <w:rsid w:val="009F3E38"/>
    <w:rsid w:val="00A556E7"/>
    <w:rsid w:val="00A61C21"/>
    <w:rsid w:val="00AF4F69"/>
    <w:rsid w:val="00B11959"/>
    <w:rsid w:val="00B176CF"/>
    <w:rsid w:val="00B63E88"/>
    <w:rsid w:val="00BB17DC"/>
    <w:rsid w:val="00BD683E"/>
    <w:rsid w:val="00BF196D"/>
    <w:rsid w:val="00BF2848"/>
    <w:rsid w:val="00BF54BC"/>
    <w:rsid w:val="00C21D4B"/>
    <w:rsid w:val="00C26F4D"/>
    <w:rsid w:val="00C5661F"/>
    <w:rsid w:val="00C62E40"/>
    <w:rsid w:val="00C64C5B"/>
    <w:rsid w:val="00C75E30"/>
    <w:rsid w:val="00CA530F"/>
    <w:rsid w:val="00CE5042"/>
    <w:rsid w:val="00CE6312"/>
    <w:rsid w:val="00CE7C1B"/>
    <w:rsid w:val="00D241D7"/>
    <w:rsid w:val="00D27FC3"/>
    <w:rsid w:val="00D309DE"/>
    <w:rsid w:val="00DD6E1D"/>
    <w:rsid w:val="00DE4E38"/>
    <w:rsid w:val="00DF1208"/>
    <w:rsid w:val="00DF4EA5"/>
    <w:rsid w:val="00DF6E80"/>
    <w:rsid w:val="00E71F02"/>
    <w:rsid w:val="00E90D69"/>
    <w:rsid w:val="00E93AAA"/>
    <w:rsid w:val="00ED09F5"/>
    <w:rsid w:val="00ED3597"/>
    <w:rsid w:val="00F02715"/>
    <w:rsid w:val="00F24D10"/>
    <w:rsid w:val="00F25D71"/>
    <w:rsid w:val="00F70A1A"/>
    <w:rsid w:val="00F7400F"/>
    <w:rsid w:val="00F963C8"/>
    <w:rsid w:val="00FC1FA2"/>
    <w:rsid w:val="00FD474C"/>
    <w:rsid w:val="00FE6EC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9E73EA"/>
  <w15:docId w15:val="{D3FB21DB-EBB8-4B01-B59A-0B3E695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C1D2-1176-4F82-A63A-9EAB7F8D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14</cp:revision>
  <cp:lastPrinted>2018-08-30T14:30:00Z</cp:lastPrinted>
  <dcterms:created xsi:type="dcterms:W3CDTF">2023-02-21T16:32:00Z</dcterms:created>
  <dcterms:modified xsi:type="dcterms:W3CDTF">2023-10-25T12:58:00Z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-1376148079</vt:i4>
  </property>
  <property fmtid="{D5CDD505-2E9C-101B-9397-08002B2CF9AE}" pid="3" name="_NewReviewCycle">
    <vt:lpwstr/>
  </property>
  <property fmtid="{D5CDD505-2E9C-101B-9397-08002B2CF9AE}" pid="4" name="_EmailSubject">
    <vt:lpwstr>Re: Useful Information -Grant Applications </vt:lpwstr>
  </property>
  <property fmtid="{D5CDD505-2E9C-101B-9397-08002B2CF9AE}" pid="5" name="_AuthorEmail">
    <vt:lpwstr>Eileen.Rock@uhcw.nhs.uk</vt:lpwstr>
  </property>
  <property fmtid="{D5CDD505-2E9C-101B-9397-08002B2CF9AE}" pid="6" name="_AuthorEmailDisplayName">
    <vt:lpwstr>Rock Eileen (RKB) Head of Charity</vt:lpwstr>
  </property>
  <property fmtid="{D5CDD505-2E9C-101B-9397-08002B2CF9AE}" pid="7" name="_PreviousAdHocReviewCycleID">
    <vt:i4>-696181062</vt:i4>
  </property>
  <property fmtid="{D5CDD505-2E9C-101B-9397-08002B2CF9AE}" pid="8" name="_ReviewingToolsShownOnce">
    <vt:lpwstr/>
  </property>
</Properties>
</file>